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F1" w:rsidRDefault="005D70F1">
      <w:pPr>
        <w:spacing w:before="120"/>
        <w:rPr>
          <w:rFonts w:ascii="Arial" w:hAnsi="Arial" w:cs="Arial"/>
        </w:rPr>
      </w:pPr>
      <w:bookmarkStart w:id="0" w:name="_Toc44738651"/>
      <w:bookmarkStart w:id="1" w:name="_GoBack"/>
      <w:bookmarkEnd w:id="1"/>
      <w:r>
        <w:rPr>
          <w:rFonts w:ascii="Arial" w:hAnsi="Arial" w:cs="Arial"/>
        </w:rPr>
        <w:t>Australian Capital Territory</w:t>
      </w:r>
    </w:p>
    <w:p w:rsidR="005E13ED" w:rsidRPr="005D164D" w:rsidRDefault="005E13ED" w:rsidP="005E13ED">
      <w:pPr>
        <w:pStyle w:val="Billname"/>
        <w:spacing w:before="700"/>
        <w:rPr>
          <w:bCs/>
        </w:rPr>
      </w:pPr>
      <w:r w:rsidRPr="005D164D">
        <w:rPr>
          <w:bCs/>
        </w:rPr>
        <w:t>Veterinary Surgeons (</w:t>
      </w:r>
      <w:r w:rsidR="003E7E91">
        <w:rPr>
          <w:bCs/>
        </w:rPr>
        <w:t xml:space="preserve">Acting </w:t>
      </w:r>
      <w:r w:rsidR="0049123D">
        <w:rPr>
          <w:bCs/>
        </w:rPr>
        <w:t>Member) Appointment 2018</w:t>
      </w:r>
      <w:r w:rsidRPr="005D164D">
        <w:rPr>
          <w:bCs/>
        </w:rPr>
        <w:t xml:space="preserve"> (No </w:t>
      </w:r>
      <w:r w:rsidR="00000A57">
        <w:rPr>
          <w:bCs/>
        </w:rPr>
        <w:t>3</w:t>
      </w:r>
      <w:r w:rsidR="009510D1">
        <w:rPr>
          <w:bCs/>
        </w:rPr>
        <w:t>)</w:t>
      </w:r>
    </w:p>
    <w:p w:rsidR="005E13ED" w:rsidRPr="005D164D" w:rsidRDefault="009D1306" w:rsidP="005E13ED">
      <w:pPr>
        <w:spacing w:before="340"/>
        <w:rPr>
          <w:rFonts w:ascii="Arial" w:hAnsi="Arial" w:cs="Arial"/>
          <w:b/>
          <w:bCs/>
        </w:rPr>
      </w:pPr>
      <w:bookmarkStart w:id="2" w:name="Citation"/>
      <w:r>
        <w:rPr>
          <w:rFonts w:ascii="Arial" w:hAnsi="Arial" w:cs="Arial"/>
          <w:b/>
          <w:bCs/>
        </w:rPr>
        <w:t>Notifiable</w:t>
      </w:r>
      <w:r w:rsidR="008A03FE">
        <w:rPr>
          <w:rFonts w:ascii="Arial" w:hAnsi="Arial" w:cs="Arial"/>
          <w:b/>
          <w:bCs/>
        </w:rPr>
        <w:t xml:space="preserve"> instrument N</w:t>
      </w:r>
      <w:r w:rsidR="00D720BF">
        <w:rPr>
          <w:rFonts w:ascii="Arial" w:hAnsi="Arial" w:cs="Arial"/>
          <w:b/>
          <w:bCs/>
        </w:rPr>
        <w:t>I201</w:t>
      </w:r>
      <w:r w:rsidR="0049123D">
        <w:rPr>
          <w:rFonts w:ascii="Arial" w:hAnsi="Arial" w:cs="Arial"/>
          <w:b/>
          <w:bCs/>
        </w:rPr>
        <w:t>8</w:t>
      </w:r>
      <w:r w:rsidR="00027712">
        <w:rPr>
          <w:rFonts w:ascii="Arial" w:hAnsi="Arial" w:cs="Arial"/>
          <w:b/>
          <w:bCs/>
        </w:rPr>
        <w:t xml:space="preserve"> – </w:t>
      </w:r>
      <w:r w:rsidR="008557E4">
        <w:rPr>
          <w:rFonts w:ascii="Arial" w:hAnsi="Arial" w:cs="Arial"/>
          <w:b/>
          <w:bCs/>
        </w:rPr>
        <w:t>712</w:t>
      </w:r>
    </w:p>
    <w:p w:rsidR="005E13ED" w:rsidRPr="005D164D" w:rsidRDefault="005E13ED" w:rsidP="005E13ED">
      <w:pPr>
        <w:pStyle w:val="madeunder"/>
        <w:spacing w:before="300" w:after="0"/>
      </w:pPr>
      <w:r w:rsidRPr="005D164D">
        <w:t>made under the</w:t>
      </w:r>
    </w:p>
    <w:bookmarkEnd w:id="2"/>
    <w:p w:rsidR="005E13ED" w:rsidRPr="005D164D" w:rsidRDefault="005E13ED" w:rsidP="005E13ED">
      <w:pPr>
        <w:pStyle w:val="CoverActName"/>
        <w:spacing w:before="320" w:after="0"/>
        <w:rPr>
          <w:bCs/>
          <w:sz w:val="20"/>
        </w:rPr>
      </w:pPr>
      <w:r w:rsidRPr="005D164D">
        <w:rPr>
          <w:bCs/>
          <w:sz w:val="20"/>
        </w:rPr>
        <w:t xml:space="preserve">Veterinary Surgeons Act 2015, </w:t>
      </w:r>
      <w:r w:rsidR="00027712" w:rsidRPr="005D164D">
        <w:rPr>
          <w:sz w:val="20"/>
        </w:rPr>
        <w:t>section 110 (Appointment of board members)</w:t>
      </w:r>
    </w:p>
    <w:p w:rsidR="005E13ED" w:rsidRDefault="005E13ED" w:rsidP="005E13ED">
      <w:pPr>
        <w:spacing w:before="360"/>
        <w:ind w:right="565"/>
        <w:rPr>
          <w:rFonts w:ascii="Arial" w:hAnsi="Arial" w:cs="Arial"/>
          <w:b/>
          <w:bCs/>
          <w:sz w:val="28"/>
          <w:szCs w:val="28"/>
        </w:rPr>
      </w:pPr>
      <w:r>
        <w:rPr>
          <w:rFonts w:ascii="Arial" w:hAnsi="Arial" w:cs="Arial"/>
          <w:b/>
          <w:bCs/>
          <w:sz w:val="28"/>
          <w:szCs w:val="28"/>
        </w:rPr>
        <w:t>EXPLANATORY STATEMENT</w:t>
      </w:r>
    </w:p>
    <w:p w:rsidR="005D70F1" w:rsidRDefault="005D70F1">
      <w:pPr>
        <w:pStyle w:val="N-line3"/>
        <w:pBdr>
          <w:bottom w:val="none" w:sz="0" w:space="0" w:color="auto"/>
        </w:pBdr>
      </w:pPr>
    </w:p>
    <w:p w:rsidR="005D70F1" w:rsidRDefault="005D70F1">
      <w:pPr>
        <w:pStyle w:val="N-line3"/>
        <w:pBdr>
          <w:top w:val="single" w:sz="12" w:space="1" w:color="auto"/>
          <w:bottom w:val="none" w:sz="0" w:space="0" w:color="auto"/>
        </w:pBdr>
      </w:pPr>
    </w:p>
    <w:bookmarkEnd w:id="0"/>
    <w:p w:rsidR="000A3FAC" w:rsidRDefault="00333A31" w:rsidP="00E22DF6">
      <w:pPr>
        <w:rPr>
          <w:rFonts w:cs="Calibri"/>
          <w:lang w:eastAsia="en-AU"/>
        </w:rPr>
      </w:pPr>
      <w:r>
        <w:rPr>
          <w:rFonts w:cs="Calibri"/>
          <w:lang w:eastAsia="en-AU"/>
        </w:rPr>
        <w:t xml:space="preserve">Part 10 of the </w:t>
      </w:r>
      <w:r w:rsidRPr="00333A31">
        <w:rPr>
          <w:rFonts w:cs="Calibri"/>
          <w:i/>
          <w:lang w:eastAsia="en-AU"/>
        </w:rPr>
        <w:t>Veterinary Surgeons Act 2015</w:t>
      </w:r>
      <w:r w:rsidR="000A3FAC">
        <w:rPr>
          <w:rFonts w:cs="Calibri"/>
          <w:i/>
          <w:lang w:eastAsia="en-AU"/>
        </w:rPr>
        <w:t xml:space="preserve"> </w:t>
      </w:r>
      <w:r w:rsidR="000A3FAC" w:rsidRPr="000A3FAC">
        <w:rPr>
          <w:rFonts w:cs="Calibri"/>
          <w:lang w:eastAsia="en-AU"/>
        </w:rPr>
        <w:t>(the ACT)</w:t>
      </w:r>
      <w:r>
        <w:rPr>
          <w:rFonts w:cs="Calibri"/>
          <w:lang w:eastAsia="en-AU"/>
        </w:rPr>
        <w:t xml:space="preserve"> establishes the </w:t>
      </w:r>
      <w:r w:rsidR="008A2EF6">
        <w:rPr>
          <w:rFonts w:cs="Calibri"/>
          <w:lang w:eastAsia="en-AU"/>
        </w:rPr>
        <w:t xml:space="preserve">ACT </w:t>
      </w:r>
      <w:r>
        <w:rPr>
          <w:rFonts w:cs="Calibri"/>
          <w:lang w:eastAsia="en-AU"/>
        </w:rPr>
        <w:t>Veterinary Surgeons Board and sets</w:t>
      </w:r>
      <w:r w:rsidR="000A3FAC">
        <w:rPr>
          <w:rFonts w:cs="Calibri"/>
          <w:lang w:eastAsia="en-AU"/>
        </w:rPr>
        <w:t xml:space="preserve"> out its functions. </w:t>
      </w:r>
    </w:p>
    <w:p w:rsidR="000A3FAC" w:rsidRDefault="000A3FAC" w:rsidP="00E22DF6">
      <w:pPr>
        <w:rPr>
          <w:rFonts w:cs="Calibri"/>
          <w:lang w:eastAsia="en-AU"/>
        </w:rPr>
      </w:pPr>
    </w:p>
    <w:p w:rsidR="00027712" w:rsidRDefault="00027712" w:rsidP="00E22DF6">
      <w:r>
        <w:rPr>
          <w:rFonts w:cs="Calibri"/>
          <w:lang w:eastAsia="en-AU"/>
        </w:rPr>
        <w:t xml:space="preserve">Section 110 of that Act provides that the Minister may appoint a person as a member of the board (other than the community representative) if the person is a registered veterinary surgeon and has been registered for a continuous period of at least 3 years immediately before the day of the appointment.  </w:t>
      </w:r>
      <w:r>
        <w:t xml:space="preserve">Dr </w:t>
      </w:r>
      <w:r w:rsidR="0049123D">
        <w:t>Melanie Latter</w:t>
      </w:r>
      <w:r>
        <w:t xml:space="preserve"> satisfies these requirements.</w:t>
      </w:r>
    </w:p>
    <w:p w:rsidR="000A3FAC" w:rsidRDefault="000A3FAC" w:rsidP="00E22DF6"/>
    <w:p w:rsidR="000A3FAC" w:rsidRDefault="000A3FAC" w:rsidP="000A3FAC">
      <w:r w:rsidRPr="00027712">
        <w:t xml:space="preserve">This instrument appoints Dr </w:t>
      </w:r>
      <w:r w:rsidR="0049123D">
        <w:t>Melanie Latter</w:t>
      </w:r>
      <w:r w:rsidRPr="00027712">
        <w:t xml:space="preserve"> as </w:t>
      </w:r>
      <w:r>
        <w:t>a</w:t>
      </w:r>
      <w:r w:rsidR="00F0286E">
        <w:t>n</w:t>
      </w:r>
      <w:r>
        <w:t xml:space="preserve"> acting member </w:t>
      </w:r>
      <w:r w:rsidRPr="00027712">
        <w:t xml:space="preserve">of the board </w:t>
      </w:r>
      <w:r w:rsidR="008A03FE">
        <w:t xml:space="preserve">for </w:t>
      </w:r>
      <w:r w:rsidR="00C16F9A">
        <w:t xml:space="preserve">a further </w:t>
      </w:r>
      <w:r w:rsidR="00C11F83">
        <w:t>five</w:t>
      </w:r>
      <w:r w:rsidR="008A03FE">
        <w:t xml:space="preserve"> months</w:t>
      </w:r>
      <w:r w:rsidR="00937F14">
        <w:t xml:space="preserve"> </w:t>
      </w:r>
      <w:r w:rsidR="008A03FE">
        <w:t>commencing the day after notification.</w:t>
      </w:r>
    </w:p>
    <w:p w:rsidR="000A3FAC" w:rsidRDefault="000A3FAC" w:rsidP="00E22DF6"/>
    <w:p w:rsidR="000A3FAC" w:rsidRDefault="000A3FAC" w:rsidP="000A3FAC">
      <w:r>
        <w:rPr>
          <w:rFonts w:eastAsia="Calibri"/>
          <w:lang w:eastAsia="en-AU"/>
        </w:rPr>
        <w:t>Section 111 of the Act provides that before appointing someone other than a community representative to the board the Minister must consult the board.  The Minister has consult</w:t>
      </w:r>
      <w:r w:rsidR="00552157">
        <w:rPr>
          <w:rFonts w:eastAsia="Calibri"/>
          <w:lang w:eastAsia="en-AU"/>
        </w:rPr>
        <w:t>ed the board on the appointment</w:t>
      </w:r>
      <w:r>
        <w:rPr>
          <w:rFonts w:eastAsia="Calibri"/>
          <w:lang w:eastAsia="en-AU"/>
        </w:rPr>
        <w:t xml:space="preserve"> of Dr </w:t>
      </w:r>
      <w:r w:rsidR="0049123D">
        <w:rPr>
          <w:rFonts w:eastAsia="Calibri"/>
          <w:lang w:eastAsia="en-AU"/>
        </w:rPr>
        <w:t>Latter</w:t>
      </w:r>
      <w:r>
        <w:rPr>
          <w:rFonts w:eastAsia="Calibri"/>
          <w:lang w:eastAsia="en-AU"/>
        </w:rPr>
        <w:t>.</w:t>
      </w:r>
    </w:p>
    <w:p w:rsidR="00027712" w:rsidRDefault="00027712" w:rsidP="00E22DF6"/>
    <w:p w:rsidR="00027712" w:rsidRDefault="000A3FAC" w:rsidP="00753B47">
      <w:pPr>
        <w:rPr>
          <w:rFonts w:eastAsia="Calibri"/>
          <w:lang w:eastAsia="en-AU"/>
        </w:rPr>
      </w:pPr>
      <w:r>
        <w:rPr>
          <w:rFonts w:eastAsia="Calibri"/>
          <w:lang w:eastAsia="en-AU"/>
        </w:rPr>
        <w:t xml:space="preserve">Section 228 of the </w:t>
      </w:r>
      <w:r w:rsidRPr="00FE06DD">
        <w:rPr>
          <w:rFonts w:eastAsia="Calibri"/>
          <w:i/>
          <w:lang w:eastAsia="en-AU"/>
        </w:rPr>
        <w:t>Legislation Act 2001</w:t>
      </w:r>
      <w:r>
        <w:rPr>
          <w:rFonts w:eastAsia="Calibri"/>
          <w:lang w:eastAsia="en-AU"/>
        </w:rPr>
        <w:t xml:space="preserve"> provides that before making an appointment to a statutory position, a Minister must consult with the relevant standing committee of the Legislative Assembly.  Section 227 of the Legislation Act provides that the consultation requirement in section 228 does not apply to the appointment of a person to, or to act in, a statutory position for not longer than 6 months, unless the appointment is of the person to, or to act in, the position for a second or subsequent consecutive period.  As this is the </w:t>
      </w:r>
      <w:r w:rsidR="005E167A">
        <w:rPr>
          <w:rFonts w:eastAsia="Calibri"/>
          <w:lang w:eastAsia="en-AU"/>
        </w:rPr>
        <w:t>third</w:t>
      </w:r>
      <w:r w:rsidR="00F0286E">
        <w:rPr>
          <w:rFonts w:eastAsia="Calibri"/>
          <w:lang w:eastAsia="en-AU"/>
        </w:rPr>
        <w:t xml:space="preserve"> acting </w:t>
      </w:r>
      <w:r>
        <w:rPr>
          <w:rFonts w:eastAsia="Calibri"/>
          <w:lang w:eastAsia="en-AU"/>
        </w:rPr>
        <w:t xml:space="preserve">appointment of Dr </w:t>
      </w:r>
      <w:r w:rsidR="0049123D">
        <w:rPr>
          <w:rFonts w:eastAsia="Calibri"/>
          <w:lang w:eastAsia="en-AU"/>
        </w:rPr>
        <w:t>Latter</w:t>
      </w:r>
      <w:r>
        <w:rPr>
          <w:rFonts w:eastAsia="Calibri"/>
          <w:lang w:eastAsia="en-AU"/>
        </w:rPr>
        <w:t xml:space="preserve"> to act as a member of the Board, the Minister consult</w:t>
      </w:r>
      <w:r w:rsidR="00C736D8">
        <w:rPr>
          <w:rFonts w:eastAsia="Calibri"/>
          <w:lang w:eastAsia="en-AU"/>
        </w:rPr>
        <w:t>ed with the relevant</w:t>
      </w:r>
      <w:r>
        <w:rPr>
          <w:rFonts w:eastAsia="Calibri"/>
          <w:lang w:eastAsia="en-AU"/>
        </w:rPr>
        <w:t xml:space="preserve"> standing committee.</w:t>
      </w:r>
    </w:p>
    <w:p w:rsidR="00113A82" w:rsidRPr="006E4F13" w:rsidRDefault="00113A82" w:rsidP="00113A82">
      <w:pPr>
        <w:rPr>
          <w:rFonts w:cs="Calibri-BoldItalic"/>
          <w:bCs/>
          <w:iCs/>
          <w:lang w:eastAsia="en-AU"/>
        </w:rPr>
      </w:pPr>
    </w:p>
    <w:sectPr w:rsidR="00113A82" w:rsidRPr="006E4F13" w:rsidSect="004C4A40">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6AE" w:rsidRDefault="00B246AE">
      <w:r>
        <w:separator/>
      </w:r>
    </w:p>
  </w:endnote>
  <w:endnote w:type="continuationSeparator" w:id="0">
    <w:p w:rsidR="00B246AE" w:rsidRDefault="00B2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14" w:rsidRDefault="00937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14" w:rsidRPr="00BF52C0" w:rsidRDefault="00BF52C0" w:rsidP="00BF52C0">
    <w:pPr>
      <w:pStyle w:val="Footer"/>
      <w:jc w:val="center"/>
      <w:rPr>
        <w:rFonts w:cs="Arial"/>
        <w:sz w:val="14"/>
      </w:rPr>
    </w:pPr>
    <w:r w:rsidRPr="00BF52C0">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14" w:rsidRDefault="00937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6AE" w:rsidRDefault="00B246AE">
      <w:r>
        <w:separator/>
      </w:r>
    </w:p>
  </w:footnote>
  <w:footnote w:type="continuationSeparator" w:id="0">
    <w:p w:rsidR="00B246AE" w:rsidRDefault="00B24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14" w:rsidRDefault="00937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14" w:rsidRDefault="00937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14" w:rsidRDefault="00937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AA0D61"/>
    <w:multiLevelType w:val="multilevel"/>
    <w:tmpl w:val="EFCC1ED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4"/>
  </w:num>
  <w:num w:numId="4">
    <w:abstractNumId w:val="7"/>
  </w:num>
  <w:num w:numId="5">
    <w:abstractNumId w:val="8"/>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2F"/>
    <w:rsid w:val="00000A57"/>
    <w:rsid w:val="00027712"/>
    <w:rsid w:val="000643EC"/>
    <w:rsid w:val="00081CA7"/>
    <w:rsid w:val="000A3FAC"/>
    <w:rsid w:val="000C27AB"/>
    <w:rsid w:val="000F6F2B"/>
    <w:rsid w:val="00113A82"/>
    <w:rsid w:val="00123AAF"/>
    <w:rsid w:val="00183B4A"/>
    <w:rsid w:val="001A715E"/>
    <w:rsid w:val="002025AA"/>
    <w:rsid w:val="00257F43"/>
    <w:rsid w:val="002B5863"/>
    <w:rsid w:val="002B6FB2"/>
    <w:rsid w:val="002D7082"/>
    <w:rsid w:val="002F1ACD"/>
    <w:rsid w:val="00315C5D"/>
    <w:rsid w:val="00333A31"/>
    <w:rsid w:val="003A43C6"/>
    <w:rsid w:val="003D1557"/>
    <w:rsid w:val="003E7E91"/>
    <w:rsid w:val="00410419"/>
    <w:rsid w:val="00466D29"/>
    <w:rsid w:val="00471C05"/>
    <w:rsid w:val="00476288"/>
    <w:rsid w:val="0049123D"/>
    <w:rsid w:val="004C4A40"/>
    <w:rsid w:val="004F32C6"/>
    <w:rsid w:val="00535B98"/>
    <w:rsid w:val="00550739"/>
    <w:rsid w:val="00552157"/>
    <w:rsid w:val="00571A45"/>
    <w:rsid w:val="005D70F1"/>
    <w:rsid w:val="005E13ED"/>
    <w:rsid w:val="005E167A"/>
    <w:rsid w:val="005E4F60"/>
    <w:rsid w:val="005F6E1E"/>
    <w:rsid w:val="0064146F"/>
    <w:rsid w:val="006713F1"/>
    <w:rsid w:val="00691B25"/>
    <w:rsid w:val="006A01DA"/>
    <w:rsid w:val="006E4F13"/>
    <w:rsid w:val="00702ED5"/>
    <w:rsid w:val="00753B47"/>
    <w:rsid w:val="007A3F2F"/>
    <w:rsid w:val="007C2064"/>
    <w:rsid w:val="008023D5"/>
    <w:rsid w:val="00835779"/>
    <w:rsid w:val="008557E4"/>
    <w:rsid w:val="008A03FE"/>
    <w:rsid w:val="008A2EF6"/>
    <w:rsid w:val="008B420D"/>
    <w:rsid w:val="008D52F4"/>
    <w:rsid w:val="00937F14"/>
    <w:rsid w:val="009510D1"/>
    <w:rsid w:val="00956635"/>
    <w:rsid w:val="0097610F"/>
    <w:rsid w:val="009A3C1B"/>
    <w:rsid w:val="009D1306"/>
    <w:rsid w:val="009F55FC"/>
    <w:rsid w:val="00A53A6B"/>
    <w:rsid w:val="00A83BB4"/>
    <w:rsid w:val="00AE1225"/>
    <w:rsid w:val="00B246AE"/>
    <w:rsid w:val="00B24EAC"/>
    <w:rsid w:val="00B54842"/>
    <w:rsid w:val="00BA3E13"/>
    <w:rsid w:val="00BC2B90"/>
    <w:rsid w:val="00BF52C0"/>
    <w:rsid w:val="00C11F83"/>
    <w:rsid w:val="00C16F9A"/>
    <w:rsid w:val="00C26AB2"/>
    <w:rsid w:val="00C4252F"/>
    <w:rsid w:val="00C736D8"/>
    <w:rsid w:val="00C85494"/>
    <w:rsid w:val="00D720BF"/>
    <w:rsid w:val="00D82417"/>
    <w:rsid w:val="00E22DF6"/>
    <w:rsid w:val="00E2667A"/>
    <w:rsid w:val="00E27FEE"/>
    <w:rsid w:val="00E90E5D"/>
    <w:rsid w:val="00F0286E"/>
    <w:rsid w:val="00FA1798"/>
    <w:rsid w:val="00FD2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739E7D1-BED8-4AFD-9770-411385EF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A45"/>
    <w:rPr>
      <w:sz w:val="24"/>
      <w:lang w:eastAsia="en-US"/>
    </w:rPr>
  </w:style>
  <w:style w:type="paragraph" w:styleId="Heading1">
    <w:name w:val="heading 1"/>
    <w:basedOn w:val="Normal"/>
    <w:next w:val="Normal"/>
    <w:link w:val="Heading1Char"/>
    <w:uiPriority w:val="9"/>
    <w:qFormat/>
    <w:rsid w:val="00571A45"/>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571A45"/>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571A45"/>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571A45"/>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7A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C27A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C27A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C27AB"/>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571A45"/>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sid w:val="000C27AB"/>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571A45"/>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sid w:val="000C27AB"/>
    <w:rPr>
      <w:sz w:val="24"/>
      <w:lang w:eastAsia="en-US"/>
    </w:rPr>
  </w:style>
  <w:style w:type="paragraph" w:customStyle="1" w:styleId="Billname">
    <w:name w:val="Billname"/>
    <w:basedOn w:val="Normal"/>
    <w:rsid w:val="00571A45"/>
    <w:pPr>
      <w:tabs>
        <w:tab w:val="left" w:pos="2400"/>
        <w:tab w:val="left" w:pos="2880"/>
      </w:tabs>
      <w:spacing w:before="1220" w:after="100"/>
    </w:pPr>
    <w:rPr>
      <w:rFonts w:ascii="Arial" w:hAnsi="Arial"/>
      <w:b/>
      <w:sz w:val="40"/>
    </w:rPr>
  </w:style>
  <w:style w:type="paragraph" w:customStyle="1" w:styleId="Amain">
    <w:name w:val="A main"/>
    <w:basedOn w:val="Normal"/>
    <w:rsid w:val="00571A45"/>
    <w:pPr>
      <w:tabs>
        <w:tab w:val="right" w:pos="500"/>
        <w:tab w:val="left" w:pos="700"/>
      </w:tabs>
      <w:spacing w:before="80" w:after="60"/>
      <w:ind w:left="700" w:hanging="700"/>
      <w:jc w:val="both"/>
      <w:outlineLvl w:val="5"/>
    </w:pPr>
  </w:style>
  <w:style w:type="paragraph" w:customStyle="1" w:styleId="N-line3">
    <w:name w:val="N-line3"/>
    <w:basedOn w:val="Normal"/>
    <w:next w:val="Normal"/>
    <w:rsid w:val="00571A45"/>
    <w:pPr>
      <w:pBdr>
        <w:bottom w:val="single" w:sz="12" w:space="1" w:color="auto"/>
      </w:pBdr>
      <w:jc w:val="both"/>
    </w:pPr>
  </w:style>
  <w:style w:type="paragraph" w:customStyle="1" w:styleId="madeunder">
    <w:name w:val="made under"/>
    <w:basedOn w:val="Normal"/>
    <w:rsid w:val="00571A45"/>
    <w:pPr>
      <w:spacing w:before="180" w:after="60"/>
      <w:jc w:val="both"/>
    </w:pPr>
  </w:style>
  <w:style w:type="paragraph" w:customStyle="1" w:styleId="CoverActName">
    <w:name w:val="CoverActName"/>
    <w:basedOn w:val="Normal"/>
    <w:rsid w:val="00571A45"/>
    <w:pPr>
      <w:tabs>
        <w:tab w:val="left" w:pos="2600"/>
      </w:tabs>
      <w:spacing w:before="200" w:after="60"/>
      <w:jc w:val="both"/>
    </w:pPr>
    <w:rPr>
      <w:rFonts w:ascii="Arial" w:hAnsi="Arial"/>
      <w:b/>
    </w:rPr>
  </w:style>
  <w:style w:type="paragraph" w:customStyle="1" w:styleId="06Copyright">
    <w:name w:val="06Copyright"/>
    <w:basedOn w:val="Normal"/>
    <w:rsid w:val="00571A45"/>
    <w:pPr>
      <w:tabs>
        <w:tab w:val="left" w:pos="2880"/>
      </w:tabs>
    </w:pPr>
  </w:style>
  <w:style w:type="paragraph" w:customStyle="1" w:styleId="Apara">
    <w:name w:val="A para"/>
    <w:basedOn w:val="Normal"/>
    <w:rsid w:val="00571A45"/>
    <w:pPr>
      <w:numPr>
        <w:ilvl w:val="6"/>
        <w:numId w:val="9"/>
      </w:numPr>
      <w:spacing w:before="80" w:after="60"/>
      <w:jc w:val="both"/>
      <w:outlineLvl w:val="6"/>
    </w:pPr>
  </w:style>
  <w:style w:type="paragraph" w:customStyle="1" w:styleId="Asubpara">
    <w:name w:val="A subpara"/>
    <w:basedOn w:val="Normal"/>
    <w:rsid w:val="00571A45"/>
    <w:pPr>
      <w:numPr>
        <w:ilvl w:val="7"/>
        <w:numId w:val="9"/>
      </w:numPr>
      <w:spacing w:before="80" w:after="60"/>
      <w:jc w:val="both"/>
      <w:outlineLvl w:val="7"/>
    </w:pPr>
  </w:style>
  <w:style w:type="paragraph" w:customStyle="1" w:styleId="Asubsubpara">
    <w:name w:val="A subsubpara"/>
    <w:basedOn w:val="Normal"/>
    <w:rsid w:val="00571A45"/>
    <w:pPr>
      <w:numPr>
        <w:ilvl w:val="8"/>
        <w:numId w:val="9"/>
      </w:numPr>
      <w:spacing w:before="80" w:after="60"/>
      <w:jc w:val="both"/>
      <w:outlineLvl w:val="8"/>
    </w:pPr>
  </w:style>
  <w:style w:type="paragraph" w:customStyle="1" w:styleId="AH5Sec">
    <w:name w:val="A H5 Sec"/>
    <w:basedOn w:val="Normal"/>
    <w:next w:val="Amain"/>
    <w:rsid w:val="00571A45"/>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571A45"/>
    <w:pPr>
      <w:tabs>
        <w:tab w:val="left" w:pos="2880"/>
        <w:tab w:val="center" w:pos="4153"/>
        <w:tab w:val="right" w:pos="8306"/>
      </w:tabs>
    </w:pPr>
  </w:style>
  <w:style w:type="character" w:customStyle="1" w:styleId="HeaderChar">
    <w:name w:val="Header Char"/>
    <w:basedOn w:val="DefaultParagraphFont"/>
    <w:link w:val="Header"/>
    <w:uiPriority w:val="99"/>
    <w:rsid w:val="000C27AB"/>
    <w:rPr>
      <w:sz w:val="24"/>
      <w:lang w:eastAsia="en-US"/>
    </w:rPr>
  </w:style>
  <w:style w:type="paragraph" w:customStyle="1" w:styleId="ref">
    <w:name w:val="ref"/>
    <w:basedOn w:val="Normal"/>
    <w:next w:val="Normal"/>
    <w:rsid w:val="00571A45"/>
    <w:pPr>
      <w:spacing w:after="60"/>
      <w:jc w:val="both"/>
    </w:pPr>
    <w:rPr>
      <w:sz w:val="18"/>
    </w:rPr>
  </w:style>
  <w:style w:type="character" w:customStyle="1" w:styleId="CharDivText">
    <w:name w:val="CharDivText"/>
    <w:basedOn w:val="DefaultParagraphFont"/>
    <w:rsid w:val="00571A45"/>
    <w:rPr>
      <w:rFonts w:cs="Times New Roman"/>
    </w:rPr>
  </w:style>
  <w:style w:type="paragraph" w:customStyle="1" w:styleId="CoverInForce">
    <w:name w:val="CoverInForce"/>
    <w:basedOn w:val="Normal"/>
    <w:rsid w:val="00571A45"/>
    <w:pPr>
      <w:tabs>
        <w:tab w:val="left" w:pos="2600"/>
      </w:tabs>
      <w:spacing w:before="200" w:after="60"/>
      <w:jc w:val="both"/>
    </w:pPr>
    <w:rPr>
      <w:rFonts w:ascii="Arial" w:hAnsi="Arial"/>
    </w:rPr>
  </w:style>
  <w:style w:type="paragraph" w:customStyle="1" w:styleId="AFHdg">
    <w:name w:val="AFHdg"/>
    <w:basedOn w:val="Normal"/>
    <w:rsid w:val="00571A45"/>
    <w:pPr>
      <w:tabs>
        <w:tab w:val="left" w:pos="2600"/>
      </w:tabs>
      <w:spacing w:before="80" w:after="60"/>
      <w:jc w:val="both"/>
    </w:pPr>
    <w:rPr>
      <w:rFonts w:ascii="Arial" w:hAnsi="Arial"/>
      <w:b/>
      <w:sz w:val="32"/>
    </w:rPr>
  </w:style>
  <w:style w:type="paragraph" w:customStyle="1" w:styleId="ApprFormHd">
    <w:name w:val="ApprFormHd"/>
    <w:basedOn w:val="Normal"/>
    <w:rsid w:val="00571A45"/>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571A45"/>
    <w:rPr>
      <w:rFonts w:cs="Times New Roman"/>
    </w:rPr>
  </w:style>
  <w:style w:type="paragraph" w:customStyle="1" w:styleId="Aparabullet">
    <w:name w:val="A para bullet"/>
    <w:basedOn w:val="Normal"/>
    <w:rsid w:val="00571A45"/>
    <w:pPr>
      <w:numPr>
        <w:numId w:val="4"/>
      </w:numPr>
    </w:pPr>
  </w:style>
  <w:style w:type="paragraph" w:styleId="TOC1">
    <w:name w:val="toc 1"/>
    <w:basedOn w:val="Normal"/>
    <w:next w:val="Normal"/>
    <w:autoRedefine/>
    <w:uiPriority w:val="39"/>
    <w:semiHidden/>
    <w:rsid w:val="00571A45"/>
  </w:style>
  <w:style w:type="paragraph" w:styleId="TOC2">
    <w:name w:val="toc 2"/>
    <w:basedOn w:val="Normal"/>
    <w:next w:val="Normal"/>
    <w:autoRedefine/>
    <w:uiPriority w:val="39"/>
    <w:semiHidden/>
    <w:rsid w:val="00571A45"/>
    <w:pPr>
      <w:ind w:left="240"/>
    </w:pPr>
  </w:style>
  <w:style w:type="paragraph" w:styleId="TOC3">
    <w:name w:val="toc 3"/>
    <w:basedOn w:val="Normal"/>
    <w:next w:val="Normal"/>
    <w:autoRedefine/>
    <w:uiPriority w:val="39"/>
    <w:semiHidden/>
    <w:rsid w:val="00571A45"/>
    <w:pPr>
      <w:ind w:left="480"/>
    </w:pPr>
  </w:style>
  <w:style w:type="paragraph" w:styleId="TOC4">
    <w:name w:val="toc 4"/>
    <w:basedOn w:val="Normal"/>
    <w:next w:val="Normal"/>
    <w:autoRedefine/>
    <w:uiPriority w:val="39"/>
    <w:semiHidden/>
    <w:rsid w:val="00571A45"/>
    <w:pPr>
      <w:ind w:left="720"/>
    </w:pPr>
  </w:style>
  <w:style w:type="paragraph" w:styleId="TOC5">
    <w:name w:val="toc 5"/>
    <w:basedOn w:val="Normal"/>
    <w:next w:val="Normal"/>
    <w:autoRedefine/>
    <w:uiPriority w:val="39"/>
    <w:semiHidden/>
    <w:rsid w:val="00571A45"/>
    <w:pPr>
      <w:ind w:left="960"/>
    </w:pPr>
  </w:style>
  <w:style w:type="paragraph" w:styleId="TOC6">
    <w:name w:val="toc 6"/>
    <w:basedOn w:val="Normal"/>
    <w:next w:val="Normal"/>
    <w:autoRedefine/>
    <w:uiPriority w:val="39"/>
    <w:semiHidden/>
    <w:rsid w:val="00571A45"/>
    <w:pPr>
      <w:ind w:left="1200"/>
    </w:pPr>
  </w:style>
  <w:style w:type="paragraph" w:styleId="TOC7">
    <w:name w:val="toc 7"/>
    <w:basedOn w:val="Normal"/>
    <w:next w:val="Normal"/>
    <w:autoRedefine/>
    <w:uiPriority w:val="39"/>
    <w:semiHidden/>
    <w:rsid w:val="00571A45"/>
    <w:pPr>
      <w:ind w:left="1440"/>
    </w:pPr>
  </w:style>
  <w:style w:type="paragraph" w:styleId="TOC8">
    <w:name w:val="toc 8"/>
    <w:basedOn w:val="Normal"/>
    <w:next w:val="Normal"/>
    <w:autoRedefine/>
    <w:uiPriority w:val="39"/>
    <w:semiHidden/>
    <w:rsid w:val="00571A45"/>
    <w:pPr>
      <w:ind w:left="1680"/>
    </w:pPr>
  </w:style>
  <w:style w:type="paragraph" w:styleId="TOC9">
    <w:name w:val="toc 9"/>
    <w:basedOn w:val="Normal"/>
    <w:next w:val="Normal"/>
    <w:autoRedefine/>
    <w:uiPriority w:val="39"/>
    <w:semiHidden/>
    <w:rsid w:val="00571A45"/>
    <w:pPr>
      <w:ind w:left="1920"/>
    </w:pPr>
  </w:style>
  <w:style w:type="character" w:styleId="Hyperlink">
    <w:name w:val="Hyperlink"/>
    <w:basedOn w:val="DefaultParagraphFont"/>
    <w:uiPriority w:val="99"/>
    <w:rsid w:val="00571A45"/>
    <w:rPr>
      <w:rFonts w:cs="Times New Roman"/>
      <w:color w:val="0000FF"/>
      <w:u w:val="single"/>
    </w:rPr>
  </w:style>
  <w:style w:type="paragraph" w:styleId="BodyTextIndent">
    <w:name w:val="Body Text Indent"/>
    <w:basedOn w:val="Normal"/>
    <w:link w:val="BodyTextIndentChar"/>
    <w:uiPriority w:val="99"/>
    <w:rsid w:val="00571A45"/>
    <w:pPr>
      <w:spacing w:before="120" w:after="60"/>
      <w:ind w:left="709"/>
    </w:pPr>
  </w:style>
  <w:style w:type="character" w:customStyle="1" w:styleId="BodyTextIndentChar">
    <w:name w:val="Body Text Indent Char"/>
    <w:basedOn w:val="DefaultParagraphFont"/>
    <w:link w:val="BodyTextIndent"/>
    <w:uiPriority w:val="99"/>
    <w:semiHidden/>
    <w:rsid w:val="000C27AB"/>
    <w:rPr>
      <w:sz w:val="24"/>
      <w:lang w:eastAsia="en-US"/>
    </w:rPr>
  </w:style>
  <w:style w:type="paragraph" w:customStyle="1" w:styleId="Minister">
    <w:name w:val="Minister"/>
    <w:basedOn w:val="Normal"/>
    <w:rsid w:val="00571A45"/>
    <w:pPr>
      <w:spacing w:before="880" w:after="60"/>
      <w:jc w:val="right"/>
    </w:pPr>
    <w:rPr>
      <w:caps/>
      <w:szCs w:val="24"/>
    </w:rPr>
  </w:style>
  <w:style w:type="paragraph" w:customStyle="1" w:styleId="DateLine">
    <w:name w:val="DateLine"/>
    <w:basedOn w:val="Normal"/>
    <w:rsid w:val="00571A45"/>
    <w:pPr>
      <w:tabs>
        <w:tab w:val="left" w:pos="4320"/>
      </w:tabs>
      <w:spacing w:before="80" w:after="60"/>
      <w:jc w:val="both"/>
    </w:pPr>
    <w:rPr>
      <w:szCs w:val="24"/>
    </w:rPr>
  </w:style>
  <w:style w:type="paragraph" w:customStyle="1" w:styleId="MinisterWord">
    <w:name w:val="MinisterWord"/>
    <w:basedOn w:val="Normal"/>
    <w:rsid w:val="00571A45"/>
    <w:pPr>
      <w:tabs>
        <w:tab w:val="left" w:pos="2880"/>
      </w:tabs>
      <w:jc w:val="right"/>
    </w:pPr>
    <w:rPr>
      <w:szCs w:val="24"/>
    </w:rPr>
  </w:style>
  <w:style w:type="character" w:styleId="FollowedHyperlink">
    <w:name w:val="FollowedHyperlink"/>
    <w:basedOn w:val="DefaultParagraphFont"/>
    <w:uiPriority w:val="99"/>
    <w:rsid w:val="00571A45"/>
    <w:rPr>
      <w:rFonts w:cs="Times New Roman"/>
      <w:color w:val="800080"/>
      <w:u w:val="single"/>
    </w:rPr>
  </w:style>
  <w:style w:type="character" w:styleId="FootnoteReference">
    <w:name w:val="footnote reference"/>
    <w:basedOn w:val="DefaultParagraphFont"/>
    <w:uiPriority w:val="99"/>
    <w:semiHidden/>
    <w:rsid w:val="00571A45"/>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571A45"/>
    <w:pPr>
      <w:spacing w:before="80" w:after="60"/>
      <w:jc w:val="both"/>
    </w:pPr>
    <w:rPr>
      <w:szCs w:val="24"/>
    </w:rPr>
  </w:style>
  <w:style w:type="character" w:customStyle="1" w:styleId="FootnoteTextChar">
    <w:name w:val="Footnote Text Char"/>
    <w:basedOn w:val="DefaultParagraphFont"/>
    <w:link w:val="FootnoteText"/>
    <w:uiPriority w:val="99"/>
    <w:semiHidden/>
    <w:rsid w:val="000C27AB"/>
    <w:rPr>
      <w:lang w:eastAsia="en-US"/>
    </w:rPr>
  </w:style>
  <w:style w:type="paragraph" w:customStyle="1" w:styleId="ShadedSchClause">
    <w:name w:val="Shaded Sch Clause"/>
    <w:basedOn w:val="Normal"/>
    <w:next w:val="Normal"/>
    <w:rsid w:val="00571A45"/>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571A45"/>
    <w:rPr>
      <w:rFonts w:cs="Times New Roman"/>
    </w:rPr>
  </w:style>
  <w:style w:type="paragraph" w:styleId="BodyText2">
    <w:name w:val="Body Text 2"/>
    <w:basedOn w:val="Normal"/>
    <w:link w:val="BodyText2Char"/>
    <w:uiPriority w:val="99"/>
    <w:rsid w:val="004F32C6"/>
    <w:pPr>
      <w:spacing w:after="120" w:line="480" w:lineRule="auto"/>
    </w:pPr>
  </w:style>
  <w:style w:type="character" w:customStyle="1" w:styleId="BodyText2Char">
    <w:name w:val="Body Text 2 Char"/>
    <w:basedOn w:val="DefaultParagraphFont"/>
    <w:link w:val="BodyText2"/>
    <w:uiPriority w:val="99"/>
    <w:locked/>
    <w:rsid w:val="004F32C6"/>
    <w:rPr>
      <w:rFonts w:cs="Times New Roman"/>
      <w:sz w:val="24"/>
      <w:lang w:eastAsia="en-US"/>
    </w:rPr>
  </w:style>
  <w:style w:type="paragraph" w:styleId="BalloonText">
    <w:name w:val="Balloon Text"/>
    <w:basedOn w:val="Normal"/>
    <w:link w:val="BalloonTextChar"/>
    <w:uiPriority w:val="99"/>
    <w:rsid w:val="006A01DA"/>
    <w:rPr>
      <w:rFonts w:ascii="Tahoma" w:hAnsi="Tahoma" w:cs="Tahoma"/>
      <w:sz w:val="16"/>
      <w:szCs w:val="16"/>
    </w:rPr>
  </w:style>
  <w:style w:type="character" w:customStyle="1" w:styleId="BalloonTextChar">
    <w:name w:val="Balloon Text Char"/>
    <w:basedOn w:val="DefaultParagraphFont"/>
    <w:link w:val="BalloonText"/>
    <w:uiPriority w:val="99"/>
    <w:locked/>
    <w:rsid w:val="006A01DA"/>
    <w:rPr>
      <w:rFonts w:ascii="Tahoma" w:hAnsi="Tahoma" w:cs="Tahoma"/>
      <w:sz w:val="16"/>
      <w:szCs w:val="16"/>
      <w:lang w:eastAsia="en-US"/>
    </w:rPr>
  </w:style>
  <w:style w:type="character" w:styleId="CommentReference">
    <w:name w:val="annotation reference"/>
    <w:basedOn w:val="DefaultParagraphFont"/>
    <w:rsid w:val="00113A82"/>
    <w:rPr>
      <w:sz w:val="16"/>
      <w:szCs w:val="16"/>
    </w:rPr>
  </w:style>
  <w:style w:type="paragraph" w:styleId="CommentText">
    <w:name w:val="annotation text"/>
    <w:basedOn w:val="Normal"/>
    <w:link w:val="CommentTextChar"/>
    <w:rsid w:val="00113A82"/>
    <w:rPr>
      <w:sz w:val="20"/>
    </w:rPr>
  </w:style>
  <w:style w:type="character" w:customStyle="1" w:styleId="CommentTextChar">
    <w:name w:val="Comment Text Char"/>
    <w:basedOn w:val="DefaultParagraphFont"/>
    <w:link w:val="CommentText"/>
    <w:rsid w:val="00113A82"/>
    <w:rPr>
      <w:lang w:eastAsia="en-US"/>
    </w:rPr>
  </w:style>
  <w:style w:type="paragraph" w:styleId="CommentSubject">
    <w:name w:val="annotation subject"/>
    <w:basedOn w:val="CommentText"/>
    <w:next w:val="CommentText"/>
    <w:link w:val="CommentSubjectChar"/>
    <w:rsid w:val="00113A82"/>
    <w:rPr>
      <w:b/>
      <w:bCs/>
    </w:rPr>
  </w:style>
  <w:style w:type="character" w:customStyle="1" w:styleId="CommentSubjectChar">
    <w:name w:val="Comment Subject Char"/>
    <w:basedOn w:val="CommentTextChar"/>
    <w:link w:val="CommentSubject"/>
    <w:rsid w:val="00113A8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BE873E9-9BA7-4003-921A-401C13BA613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1463</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PCODCS</cp:lastModifiedBy>
  <cp:revision>4</cp:revision>
  <cp:lastPrinted>2017-10-10T22:54:00Z</cp:lastPrinted>
  <dcterms:created xsi:type="dcterms:W3CDTF">2018-12-17T03:56:00Z</dcterms:created>
  <dcterms:modified xsi:type="dcterms:W3CDTF">2018-12-17T03:56:00Z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214b7125-fa0d-4592-87e2-92e1928b8c31</vt:lpwstr>
  </property>
  <property fmtid="{D5CDD505-2E9C-101B-9397-08002B2CF9AE}" pid="3" name="bjSaver">
    <vt:lpwstr>bZz38vvUfgi7776NVt9ZbPU4ycrcgtNl</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A17142615</vt:lpwstr>
  </property>
  <property fmtid="{D5CDD505-2E9C-101B-9397-08002B2CF9AE}" pid="10" name="Objective-Title">
    <vt:lpwstr>Attachment 4 - NI2018 - Explanatory Statement</vt:lpwstr>
  </property>
  <property fmtid="{D5CDD505-2E9C-101B-9397-08002B2CF9AE}" pid="11" name="Objective-Comment">
    <vt:lpwstr/>
  </property>
  <property fmtid="{D5CDD505-2E9C-101B-9397-08002B2CF9AE}" pid="12" name="Objective-CreationStamp">
    <vt:filetime>2018-10-24T23:44:14Z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2018-11-10T12:07:58Z</vt:filetime>
  </property>
  <property fmtid="{D5CDD505-2E9C-101B-9397-08002B2CF9AE}" pid="16" name="Objective-ModificationStamp">
    <vt:filetime>2018-11-10T12:07:58Z</vt:filetime>
  </property>
  <property fmtid="{D5CDD505-2E9C-101B-9397-08002B2CF9AE}" pid="17" name="Objective-Owner">
    <vt:lpwstr>Clare Guest</vt:lpwstr>
  </property>
  <property fmtid="{D5CDD505-2E9C-101B-9397-08002B2CF9AE}" pid="18" name="Objective-Path">
    <vt:lpwstr>18/650 - Appointment - Short Term - Veterinary Surgeons Board - Melanie latter:01. Appointment Paper:</vt:lpwstr>
  </property>
  <property fmtid="{D5CDD505-2E9C-101B-9397-08002B2CF9AE}" pid="19" name="Objective-Parent">
    <vt:lpwstr>01. Appointment Paper</vt:lpwstr>
  </property>
  <property fmtid="{D5CDD505-2E9C-101B-9397-08002B2CF9AE}" pid="20" name="Objective-State">
    <vt:lpwstr>Published</vt:lpwstr>
  </property>
  <property fmtid="{D5CDD505-2E9C-101B-9397-08002B2CF9AE}" pid="21" name="Objective-Version">
    <vt:lpwstr>5.0</vt:lpwstr>
  </property>
  <property fmtid="{D5CDD505-2E9C-101B-9397-08002B2CF9AE}" pid="22" name="Objective-VersionNumber">
    <vt:r8>5</vt:r8>
  </property>
  <property fmtid="{D5CDD505-2E9C-101B-9397-08002B2CF9AE}" pid="23" name="Objective-VersionComment">
    <vt:lpwstr/>
  </property>
  <property fmtid="{D5CDD505-2E9C-101B-9397-08002B2CF9AE}" pid="24" name="Objective-FileNumber">
    <vt:lpwstr>1-2018/31639</vt:lpwstr>
  </property>
  <property fmtid="{D5CDD505-2E9C-101B-9397-08002B2CF9AE}" pid="25" name="Objective-Classification">
    <vt:lpwstr>[Inherited - Unclassified (beige file cover)]</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ies>
</file>