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7888" w14:textId="77777777" w:rsidR="00EA3A18" w:rsidRDefault="00EA3A18" w:rsidP="006F643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25FE621" w14:textId="77777777" w:rsidR="00EA3A18" w:rsidRDefault="00EA3A18" w:rsidP="00EA3A18">
      <w:pPr>
        <w:pStyle w:val="Billname"/>
        <w:spacing w:before="700"/>
      </w:pPr>
      <w:r w:rsidRPr="00EA3A18">
        <w:t>Electoral (</w:t>
      </w:r>
      <w:r w:rsidR="00134219">
        <w:t>P</w:t>
      </w:r>
      <w:r w:rsidRPr="00EA3A18">
        <w:t xml:space="preserve">olling </w:t>
      </w:r>
      <w:r w:rsidR="00DA0F2E">
        <w:t>Places and Times</w:t>
      </w:r>
      <w:r w:rsidRPr="00EA3A18">
        <w:t>) Determination 20</w:t>
      </w:r>
      <w:r w:rsidR="00BC2B01">
        <w:t>20</w:t>
      </w:r>
    </w:p>
    <w:p w14:paraId="240C48F8" w14:textId="2E00648B" w:rsidR="00EA3A18" w:rsidRDefault="00093825" w:rsidP="00EA3A1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EA3A18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</w:t>
      </w:r>
      <w:r w:rsidR="00EA3A18">
        <w:rPr>
          <w:rFonts w:ascii="Arial" w:hAnsi="Arial" w:cs="Arial"/>
          <w:b/>
          <w:bCs/>
        </w:rPr>
        <w:t>I</w:t>
      </w:r>
      <w:r w:rsidR="001203B0">
        <w:rPr>
          <w:rFonts w:ascii="Arial" w:hAnsi="Arial" w:cs="Arial"/>
          <w:b/>
          <w:bCs/>
        </w:rPr>
        <w:t>2020</w:t>
      </w:r>
      <w:r w:rsidR="00EA3A18">
        <w:rPr>
          <w:rFonts w:ascii="Arial" w:hAnsi="Arial" w:cs="Arial"/>
          <w:b/>
          <w:bCs/>
        </w:rPr>
        <w:t>–</w:t>
      </w:r>
      <w:r w:rsidR="00BD7F74">
        <w:rPr>
          <w:rFonts w:ascii="Arial" w:hAnsi="Arial" w:cs="Arial"/>
          <w:b/>
          <w:bCs/>
        </w:rPr>
        <w:t>615</w:t>
      </w:r>
    </w:p>
    <w:p w14:paraId="065828CA" w14:textId="77777777" w:rsidR="00EA3A18" w:rsidRDefault="00EA3A18" w:rsidP="00EA3A18">
      <w:pPr>
        <w:pStyle w:val="madeunder"/>
        <w:spacing w:before="300" w:after="0"/>
      </w:pPr>
      <w:r>
        <w:t xml:space="preserve">made under the  </w:t>
      </w:r>
    </w:p>
    <w:p w14:paraId="7F2186ED" w14:textId="77777777" w:rsidR="00EA3A18" w:rsidRDefault="00EA3A18" w:rsidP="00EA3A1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</w:t>
      </w:r>
      <w:r w:rsidR="00DF05F4">
        <w:rPr>
          <w:rFonts w:cs="Arial"/>
          <w:sz w:val="20"/>
        </w:rPr>
        <w:t xml:space="preserve"> s 136AA (</w:t>
      </w:r>
      <w:r w:rsidR="00DF05F4" w:rsidRPr="00DF05F4">
        <w:rPr>
          <w:rFonts w:cs="Arial"/>
          <w:sz w:val="20"/>
        </w:rPr>
        <w:t>October 2020 election—COVID-19 public health measures</w:t>
      </w:r>
      <w:r w:rsidR="00DF05F4">
        <w:rPr>
          <w:rFonts w:cs="Arial"/>
          <w:sz w:val="20"/>
        </w:rPr>
        <w:t>) and</w:t>
      </w:r>
      <w:r>
        <w:rPr>
          <w:rFonts w:cs="Arial"/>
          <w:sz w:val="20"/>
        </w:rPr>
        <w:t xml:space="preserve"> </w:t>
      </w:r>
      <w:r w:rsidR="00BC2B01">
        <w:rPr>
          <w:rFonts w:cs="Arial"/>
          <w:sz w:val="20"/>
        </w:rPr>
        <w:t>s 136B</w:t>
      </w:r>
      <w:r>
        <w:rPr>
          <w:rFonts w:cs="Arial"/>
          <w:sz w:val="20"/>
        </w:rPr>
        <w:t xml:space="preserve"> (</w:t>
      </w:r>
      <w:r w:rsidR="00134219" w:rsidRPr="00134219">
        <w:rPr>
          <w:rFonts w:cs="Arial"/>
          <w:sz w:val="20"/>
        </w:rPr>
        <w:t>Ordinary or declaration voting in ACT before polling day</w:t>
      </w:r>
      <w:r w:rsidR="00134219">
        <w:rPr>
          <w:rFonts w:cs="Arial"/>
          <w:sz w:val="20"/>
        </w:rPr>
        <w:t>)</w:t>
      </w:r>
    </w:p>
    <w:p w14:paraId="44421F1E" w14:textId="77777777" w:rsidR="00EA3A18" w:rsidRDefault="00EA3A18" w:rsidP="00EA3A18">
      <w:pPr>
        <w:pStyle w:val="N-line3"/>
        <w:pBdr>
          <w:bottom w:val="none" w:sz="0" w:space="0" w:color="auto"/>
        </w:pBdr>
        <w:spacing w:before="60"/>
      </w:pPr>
    </w:p>
    <w:p w14:paraId="37B0A6D4" w14:textId="77777777" w:rsidR="00EA3A18" w:rsidRDefault="00EA3A18" w:rsidP="00EA3A18">
      <w:pPr>
        <w:pStyle w:val="N-line3"/>
        <w:pBdr>
          <w:top w:val="single" w:sz="12" w:space="1" w:color="auto"/>
          <w:bottom w:val="none" w:sz="0" w:space="0" w:color="auto"/>
        </w:pBdr>
      </w:pPr>
    </w:p>
    <w:p w14:paraId="0EFCE032" w14:textId="77777777" w:rsidR="00EA3A18" w:rsidRDefault="00EA3A18" w:rsidP="00EA3A1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6319517" w14:textId="77777777" w:rsidR="00EA3A18" w:rsidRDefault="00EA3A18" w:rsidP="00EA3A18">
      <w:pPr>
        <w:spacing w:before="140"/>
        <w:ind w:left="720"/>
      </w:pPr>
      <w:r>
        <w:t xml:space="preserve">This instrument is the </w:t>
      </w:r>
      <w:r w:rsidR="00134219" w:rsidRPr="00134219">
        <w:rPr>
          <w:i/>
        </w:rPr>
        <w:t>Electoral (</w:t>
      </w:r>
      <w:r w:rsidR="00DA0F2E">
        <w:rPr>
          <w:i/>
        </w:rPr>
        <w:t>Polling Places and Times</w:t>
      </w:r>
      <w:r w:rsidR="00134219" w:rsidRPr="00134219">
        <w:rPr>
          <w:i/>
        </w:rPr>
        <w:t>) Determination 2020</w:t>
      </w:r>
      <w:r w:rsidRPr="00627F0C">
        <w:rPr>
          <w:bCs/>
          <w:iCs/>
        </w:rPr>
        <w:t>.</w:t>
      </w:r>
    </w:p>
    <w:p w14:paraId="07314C4E" w14:textId="77777777" w:rsidR="00EA3A18" w:rsidRDefault="00EA3A18" w:rsidP="00EA3A1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949019D" w14:textId="77777777" w:rsidR="00EA3A18" w:rsidRDefault="00EA3A18" w:rsidP="00EA3A18">
      <w:pPr>
        <w:spacing w:before="140"/>
        <w:ind w:left="720"/>
      </w:pPr>
      <w:r>
        <w:t xml:space="preserve">This instrument commences on </w:t>
      </w:r>
      <w:r w:rsidR="00BC2B01">
        <w:t>the day after its notification day</w:t>
      </w:r>
      <w:r>
        <w:t>.</w:t>
      </w:r>
    </w:p>
    <w:p w14:paraId="50CF9D21" w14:textId="77777777" w:rsidR="00EA3A18" w:rsidRDefault="00EA3A18" w:rsidP="00EA3A1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34219">
        <w:rPr>
          <w:rFonts w:ascii="Arial" w:hAnsi="Arial" w:cs="Arial"/>
          <w:b/>
          <w:bCs/>
        </w:rPr>
        <w:t>Determination</w:t>
      </w:r>
    </w:p>
    <w:p w14:paraId="29199EEE" w14:textId="52EA6028" w:rsidR="00F02BF4" w:rsidRDefault="00985BD5" w:rsidP="00F02BF4">
      <w:pPr>
        <w:pStyle w:val="ListParagraph"/>
        <w:numPr>
          <w:ilvl w:val="0"/>
          <w:numId w:val="2"/>
        </w:numPr>
        <w:spacing w:before="140" w:after="240"/>
        <w:ind w:left="709" w:hanging="567"/>
        <w:contextualSpacing w:val="0"/>
      </w:pPr>
      <w:r>
        <w:t>I determine, for the Act, section 136B (2), a day and time mentioned in the schedule, column 2, to be a day and time for voting.</w:t>
      </w:r>
    </w:p>
    <w:p w14:paraId="3FE83F96" w14:textId="17C35C57" w:rsidR="00F02BF4" w:rsidRPr="00DF2328" w:rsidRDefault="00985BD5" w:rsidP="00F02BF4">
      <w:pPr>
        <w:pStyle w:val="ListParagraph"/>
        <w:numPr>
          <w:ilvl w:val="0"/>
          <w:numId w:val="2"/>
        </w:numPr>
        <w:spacing w:before="140" w:after="240"/>
        <w:ind w:left="709" w:hanging="567"/>
        <w:contextualSpacing w:val="0"/>
      </w:pPr>
      <w:r w:rsidRPr="00134219">
        <w:t xml:space="preserve">I </w:t>
      </w:r>
      <w:r>
        <w:t>declare, for the Act, section 136AA (3), a place mentioned in the schedule, column 4</w:t>
      </w:r>
      <w:r w:rsidR="004D1EC0">
        <w:t>,</w:t>
      </w:r>
      <w:r>
        <w:t xml:space="preserve"> to be a place where a person may attend to vote </w:t>
      </w:r>
      <w:r w:rsidR="000E58CC">
        <w:t>at the day and time mentioned in column 2 for the place</w:t>
      </w:r>
      <w:r>
        <w:t>.</w:t>
      </w:r>
    </w:p>
    <w:p w14:paraId="788F915A" w14:textId="07C006E1" w:rsidR="00F02BF4" w:rsidRDefault="00F02BF4" w:rsidP="00F02BF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6C81FC8" w14:textId="41C75A74" w:rsidR="00F02BF4" w:rsidRDefault="00F02BF4" w:rsidP="00F02BF4">
      <w:pPr>
        <w:spacing w:before="140"/>
        <w:ind w:left="720"/>
      </w:pPr>
      <w:r>
        <w:t>This instrument revokes NI2016</w:t>
      </w:r>
      <w:r w:rsidRPr="006F6437">
        <w:t>–</w:t>
      </w:r>
      <w:r>
        <w:t>535.</w:t>
      </w:r>
    </w:p>
    <w:p w14:paraId="6D1AEE81" w14:textId="4268B182" w:rsidR="009D4FA6" w:rsidRDefault="009D4FA6" w:rsidP="009D4FA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Expiry</w:t>
      </w:r>
    </w:p>
    <w:p w14:paraId="3D3CC885" w14:textId="4808E229" w:rsidR="009D4FA6" w:rsidRDefault="009D4FA6" w:rsidP="009D4FA6">
      <w:pPr>
        <w:spacing w:before="140"/>
        <w:ind w:left="720"/>
      </w:pPr>
      <w:r>
        <w:t xml:space="preserve">This instrument expires on </w:t>
      </w:r>
      <w:r w:rsidR="00E33436">
        <w:t>16 October 2020</w:t>
      </w:r>
      <w:r>
        <w:t>.</w:t>
      </w:r>
    </w:p>
    <w:p w14:paraId="36781FB0" w14:textId="6DB23884" w:rsidR="00F02BF4" w:rsidRDefault="006F5734" w:rsidP="00F02BF4">
      <w:pPr>
        <w:tabs>
          <w:tab w:val="left" w:pos="4320"/>
        </w:tabs>
        <w:spacing w:before="720"/>
      </w:pPr>
      <w:r>
        <w:t>Damian Cantwell AM</w:t>
      </w:r>
    </w:p>
    <w:p w14:paraId="39646939" w14:textId="509CF796" w:rsidR="00F02BF4" w:rsidRDefault="006F5734" w:rsidP="00F02BF4">
      <w:pPr>
        <w:tabs>
          <w:tab w:val="left" w:pos="4320"/>
        </w:tabs>
      </w:pPr>
      <w:r>
        <w:t>Electoral Commissioner</w:t>
      </w:r>
    </w:p>
    <w:p w14:paraId="74C826AA" w14:textId="6425E4D3" w:rsidR="009D4FA6" w:rsidRDefault="0020676F" w:rsidP="00F02BF4">
      <w:pPr>
        <w:tabs>
          <w:tab w:val="left" w:pos="4320"/>
        </w:tabs>
        <w:sectPr w:rsidR="009D4FA6" w:rsidSect="00EA3A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797" w:bottom="1440" w:left="1797" w:header="720" w:footer="720" w:gutter="0"/>
          <w:cols w:space="708"/>
          <w:docGrid w:linePitch="360"/>
        </w:sectPr>
      </w:pPr>
      <w:r>
        <w:t>15 September 2020</w:t>
      </w:r>
    </w:p>
    <w:p w14:paraId="41C72C50" w14:textId="11F73D9B" w:rsidR="00CE0194" w:rsidRPr="00EC1BE1" w:rsidRDefault="00AC10F3" w:rsidP="00CE0194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EC1BE1">
        <w:rPr>
          <w:rFonts w:ascii="Arial" w:hAnsi="Arial" w:cs="Arial"/>
          <w:b/>
          <w:bCs/>
          <w:sz w:val="28"/>
          <w:szCs w:val="28"/>
        </w:rPr>
        <w:lastRenderedPageBreak/>
        <w:t>Schedule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2126"/>
        <w:gridCol w:w="7513"/>
      </w:tblGrid>
      <w:tr w:rsidR="00AC69FF" w:rsidRPr="005720FC" w14:paraId="4FC344B0" w14:textId="77777777" w:rsidTr="00EC1BE1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48B31732" w14:textId="77777777" w:rsidR="00CE0194" w:rsidRPr="005720FC" w:rsidRDefault="00CE0194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 w:rsidRPr="005720FC">
              <w:rPr>
                <w:rFonts w:ascii="Arial" w:hAnsi="Arial"/>
                <w:b/>
                <w:sz w:val="18"/>
              </w:rPr>
              <w:t>column 1</w:t>
            </w:r>
          </w:p>
          <w:p w14:paraId="198DB960" w14:textId="548C7176" w:rsidR="00CE0194" w:rsidRPr="005720FC" w:rsidRDefault="0023504D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0D540A" w14:textId="77777777" w:rsidR="00CE0194" w:rsidRPr="005720FC" w:rsidRDefault="00CE0194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 w:rsidRPr="005720FC">
              <w:rPr>
                <w:rFonts w:ascii="Arial" w:hAnsi="Arial"/>
                <w:b/>
                <w:sz w:val="18"/>
              </w:rPr>
              <w:t>column 2</w:t>
            </w:r>
          </w:p>
          <w:p w14:paraId="335DFE5E" w14:textId="51B6FBC0" w:rsidR="00CE0194" w:rsidRPr="005720FC" w:rsidRDefault="0023504D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day and time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F42401" w14:textId="77777777" w:rsidR="00CE0194" w:rsidRPr="005720FC" w:rsidRDefault="00CE0194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 w:rsidRPr="005720FC">
              <w:rPr>
                <w:rFonts w:ascii="Arial" w:hAnsi="Arial"/>
                <w:b/>
                <w:sz w:val="18"/>
              </w:rPr>
              <w:t>column 3</w:t>
            </w:r>
          </w:p>
          <w:p w14:paraId="2C161B9F" w14:textId="3A8036AE" w:rsidR="00CE0194" w:rsidRPr="005720FC" w:rsidRDefault="0023504D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72E73C2" w14:textId="77777777" w:rsidR="00CE0194" w:rsidRPr="005720FC" w:rsidRDefault="00CE0194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 w:rsidRPr="005720FC">
              <w:rPr>
                <w:rFonts w:ascii="Arial" w:hAnsi="Arial"/>
                <w:b/>
                <w:sz w:val="18"/>
              </w:rPr>
              <w:t>column 4</w:t>
            </w:r>
          </w:p>
          <w:p w14:paraId="7C1BC0E0" w14:textId="77F9E09C" w:rsidR="00CE0194" w:rsidRPr="005720FC" w:rsidRDefault="0023504D" w:rsidP="00794E51">
            <w:pPr>
              <w:keepNext/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</w:t>
            </w:r>
          </w:p>
        </w:tc>
      </w:tr>
      <w:tr w:rsidR="0023504D" w:rsidRPr="005720FC" w14:paraId="35AF1BEE" w14:textId="77777777" w:rsidTr="00EC1BE1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14:paraId="112F02C2" w14:textId="482ACB84" w:rsidR="0023504D" w:rsidRPr="005720FC" w:rsidRDefault="0023504D" w:rsidP="002350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4E5E3E2F" w14:textId="77777777" w:rsidR="0023504D" w:rsidRPr="00627005" w:rsidRDefault="0023504D" w:rsidP="002B1482">
            <w:pPr>
              <w:pStyle w:val="ListParagraph"/>
              <w:numPr>
                <w:ilvl w:val="0"/>
                <w:numId w:val="7"/>
              </w:numPr>
              <w:spacing w:before="6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>Monday, 28 September 2020 to Thursday, 1 October 2020</w:t>
            </w:r>
            <w:r w:rsidRPr="00627005">
              <w:rPr>
                <w:sz w:val="20"/>
              </w:rPr>
              <w:br/>
              <w:t>9 am to 5 pm</w:t>
            </w:r>
          </w:p>
          <w:p w14:paraId="6B4BD6D0" w14:textId="22156E41" w:rsidR="0023504D" w:rsidRPr="00627005" w:rsidRDefault="0023504D" w:rsidP="0023504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>Friday, 2 October 202</w:t>
            </w:r>
            <w:r w:rsidR="003C4FB2">
              <w:rPr>
                <w:sz w:val="20"/>
              </w:rPr>
              <w:t>0</w:t>
            </w:r>
            <w:r w:rsidRPr="00627005">
              <w:rPr>
                <w:sz w:val="20"/>
              </w:rPr>
              <w:br/>
              <w:t>9 am to 8 pm</w:t>
            </w:r>
          </w:p>
          <w:p w14:paraId="2D43D3F0" w14:textId="77777777" w:rsidR="0023504D" w:rsidRPr="00627005" w:rsidRDefault="0023504D" w:rsidP="0023504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>Saturday, 3 October 2020 to Thursday, 8 October 2020</w:t>
            </w:r>
            <w:r w:rsidRPr="00627005">
              <w:rPr>
                <w:sz w:val="20"/>
              </w:rPr>
              <w:br/>
              <w:t>9 am to 5 pm</w:t>
            </w:r>
          </w:p>
          <w:p w14:paraId="41E89AEA" w14:textId="77777777" w:rsidR="0023504D" w:rsidRPr="00627005" w:rsidRDefault="0023504D" w:rsidP="0023504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>Friday, 9 October 2020</w:t>
            </w:r>
            <w:r w:rsidRPr="00627005">
              <w:rPr>
                <w:sz w:val="20"/>
              </w:rPr>
              <w:br/>
              <w:t>9 am to 8 pm</w:t>
            </w:r>
          </w:p>
          <w:p w14:paraId="6B8D58C1" w14:textId="77777777" w:rsidR="0023504D" w:rsidRPr="00627005" w:rsidRDefault="0023504D" w:rsidP="0023504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>Saturday, 10 October 2020 to Thursday, 15 October 2020</w:t>
            </w:r>
            <w:r w:rsidRPr="00627005">
              <w:rPr>
                <w:sz w:val="20"/>
              </w:rPr>
              <w:br/>
              <w:t>9 am to 5 pm</w:t>
            </w:r>
          </w:p>
          <w:p w14:paraId="538998C1" w14:textId="5188090C" w:rsidR="0023504D" w:rsidRPr="00627005" w:rsidRDefault="0023504D" w:rsidP="0023504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>Friday, 16 October 2020</w:t>
            </w:r>
            <w:r w:rsidRPr="00627005">
              <w:rPr>
                <w:sz w:val="20"/>
              </w:rPr>
              <w:br/>
              <w:t>9 am to 8 pm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581143" w14:textId="5F2B7F40" w:rsidR="0023504D" w:rsidRPr="0023504D" w:rsidRDefault="0023504D" w:rsidP="0023504D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Belconnen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087680B" w14:textId="754B7C38" w:rsidR="0023504D" w:rsidRPr="00AC69FF" w:rsidRDefault="0023504D" w:rsidP="0023504D">
            <w:pPr>
              <w:spacing w:before="60" w:after="60"/>
              <w:rPr>
                <w:sz w:val="20"/>
              </w:rPr>
            </w:pPr>
            <w:r w:rsidRPr="00321AF9">
              <w:rPr>
                <w:sz w:val="20"/>
              </w:rPr>
              <w:t>Belconnen Community Centre, Swanson</w:t>
            </w:r>
            <w:r w:rsidR="00FC6B3F">
              <w:rPr>
                <w:sz w:val="20"/>
              </w:rPr>
              <w:t xml:space="preserve"> Court,</w:t>
            </w:r>
            <w:r w:rsidRPr="00321AF9">
              <w:rPr>
                <w:sz w:val="20"/>
              </w:rPr>
              <w:t xml:space="preserve"> BELCONNEN</w:t>
            </w:r>
          </w:p>
        </w:tc>
      </w:tr>
      <w:tr w:rsidR="0023504D" w:rsidRPr="005720FC" w14:paraId="38C176F3" w14:textId="77777777" w:rsidTr="00EC1BE1">
        <w:trPr>
          <w:cantSplit/>
        </w:trPr>
        <w:tc>
          <w:tcPr>
            <w:tcW w:w="1101" w:type="dxa"/>
            <w:vMerge/>
          </w:tcPr>
          <w:p w14:paraId="19CF3A34" w14:textId="77777777" w:rsidR="0023504D" w:rsidRPr="005720FC" w:rsidRDefault="0023504D" w:rsidP="0023504D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3DF88DF8" w14:textId="77777777" w:rsidR="0023504D" w:rsidRPr="005720FC" w:rsidRDefault="0023504D" w:rsidP="0023504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6B3BF6" w14:textId="22BDA6AC" w:rsidR="0023504D" w:rsidRPr="0023504D" w:rsidRDefault="0023504D" w:rsidP="0023504D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Chisholm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3E8102D" w14:textId="2BF27C6C" w:rsidR="0023504D" w:rsidRPr="00AC69FF" w:rsidRDefault="0023504D" w:rsidP="0023504D">
            <w:pPr>
              <w:spacing w:before="60" w:after="60"/>
              <w:rPr>
                <w:sz w:val="20"/>
              </w:rPr>
            </w:pPr>
            <w:r w:rsidRPr="00A32B11">
              <w:rPr>
                <w:color w:val="000000"/>
                <w:sz w:val="20"/>
              </w:rPr>
              <w:t>26 Benham</w:t>
            </w:r>
            <w:r w:rsidR="00FC6B3F">
              <w:rPr>
                <w:color w:val="000000"/>
                <w:sz w:val="20"/>
              </w:rPr>
              <w:t xml:space="preserve"> Street,</w:t>
            </w:r>
            <w:r w:rsidRPr="00A32B11">
              <w:rPr>
                <w:color w:val="000000"/>
                <w:sz w:val="20"/>
              </w:rPr>
              <w:t xml:space="preserve"> CHISHOLM</w:t>
            </w:r>
          </w:p>
        </w:tc>
      </w:tr>
      <w:tr w:rsidR="0023504D" w:rsidRPr="005720FC" w14:paraId="04CAF9CC" w14:textId="77777777" w:rsidTr="00EC1BE1">
        <w:trPr>
          <w:cantSplit/>
        </w:trPr>
        <w:tc>
          <w:tcPr>
            <w:tcW w:w="1101" w:type="dxa"/>
            <w:vMerge/>
          </w:tcPr>
          <w:p w14:paraId="70FD11A1" w14:textId="77777777" w:rsidR="0023504D" w:rsidRPr="005720FC" w:rsidRDefault="0023504D" w:rsidP="0023504D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379A4706" w14:textId="77777777" w:rsidR="0023504D" w:rsidRPr="005720FC" w:rsidRDefault="0023504D" w:rsidP="0023504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A37CA2" w14:textId="60AFE7F4" w:rsidR="0023504D" w:rsidRPr="0023504D" w:rsidRDefault="0023504D" w:rsidP="0023504D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City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EF12951" w14:textId="5C4720F6" w:rsidR="0023504D" w:rsidRPr="00AC69FF" w:rsidRDefault="006F5734" w:rsidP="0023504D">
            <w:pPr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>Canberra City Uniting Church (</w:t>
            </w:r>
            <w:r w:rsidR="0023504D" w:rsidRPr="00A32B11">
              <w:rPr>
                <w:color w:val="000000"/>
                <w:sz w:val="20"/>
              </w:rPr>
              <w:t>Pilgrim House</w:t>
            </w:r>
            <w:r>
              <w:rPr>
                <w:color w:val="000000"/>
                <w:sz w:val="20"/>
              </w:rPr>
              <w:t>)</w:t>
            </w:r>
            <w:r w:rsidR="0023504D" w:rsidRPr="00A32B11">
              <w:rPr>
                <w:color w:val="000000"/>
                <w:sz w:val="20"/>
              </w:rPr>
              <w:t>, 69 Northbourne</w:t>
            </w:r>
            <w:r w:rsidR="00FC6B3F">
              <w:rPr>
                <w:color w:val="000000"/>
                <w:sz w:val="20"/>
              </w:rPr>
              <w:t xml:space="preserve"> Avenue,</w:t>
            </w:r>
            <w:r w:rsidR="0023504D" w:rsidRPr="00A32B11">
              <w:rPr>
                <w:color w:val="000000"/>
                <w:sz w:val="20"/>
              </w:rPr>
              <w:t xml:space="preserve"> CANBERRA CITY</w:t>
            </w:r>
          </w:p>
        </w:tc>
      </w:tr>
      <w:tr w:rsidR="0023504D" w:rsidRPr="005720FC" w14:paraId="2DA045F3" w14:textId="77777777" w:rsidTr="00EC1BE1">
        <w:trPr>
          <w:cantSplit/>
        </w:trPr>
        <w:tc>
          <w:tcPr>
            <w:tcW w:w="1101" w:type="dxa"/>
            <w:vMerge/>
          </w:tcPr>
          <w:p w14:paraId="79DDB3D7" w14:textId="77777777" w:rsidR="0023504D" w:rsidRPr="005720FC" w:rsidRDefault="0023504D" w:rsidP="0023504D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494929CE" w14:textId="77777777" w:rsidR="0023504D" w:rsidRPr="005720FC" w:rsidRDefault="0023504D" w:rsidP="0023504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D5907E" w14:textId="576262D1" w:rsidR="0023504D" w:rsidRPr="0023504D" w:rsidRDefault="0023504D" w:rsidP="0023504D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City East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A14DE49" w14:textId="5F4D7455" w:rsidR="0023504D" w:rsidRPr="00AC69FF" w:rsidRDefault="0023504D" w:rsidP="0023504D">
            <w:pPr>
              <w:spacing w:before="60" w:after="60"/>
              <w:rPr>
                <w:sz w:val="20"/>
              </w:rPr>
            </w:pPr>
            <w:r w:rsidRPr="00A32B11">
              <w:rPr>
                <w:color w:val="000000"/>
                <w:sz w:val="20"/>
              </w:rPr>
              <w:t xml:space="preserve">Canberra Museum and Gallery, 176 London </w:t>
            </w:r>
            <w:r w:rsidR="00FC6B3F">
              <w:rPr>
                <w:color w:val="000000"/>
                <w:sz w:val="20"/>
              </w:rPr>
              <w:t>Circuit</w:t>
            </w:r>
            <w:r w:rsidR="006F5734">
              <w:rPr>
                <w:color w:val="000000"/>
                <w:sz w:val="20"/>
              </w:rPr>
              <w:t xml:space="preserve"> </w:t>
            </w:r>
            <w:r w:rsidR="00FC6B3F">
              <w:rPr>
                <w:color w:val="000000"/>
                <w:sz w:val="20"/>
              </w:rPr>
              <w:t>(corner</w:t>
            </w:r>
            <w:r w:rsidR="006F5734">
              <w:rPr>
                <w:color w:val="000000"/>
                <w:sz w:val="20"/>
              </w:rPr>
              <w:t xml:space="preserve"> Ci</w:t>
            </w:r>
            <w:r w:rsidR="00D17162">
              <w:rPr>
                <w:color w:val="000000"/>
                <w:sz w:val="20"/>
              </w:rPr>
              <w:t>vic</w:t>
            </w:r>
            <w:r w:rsidR="006F5734">
              <w:rPr>
                <w:color w:val="000000"/>
                <w:sz w:val="20"/>
              </w:rPr>
              <w:t xml:space="preserve"> Square)</w:t>
            </w:r>
            <w:r w:rsidRPr="00A32B11">
              <w:rPr>
                <w:color w:val="000000"/>
                <w:sz w:val="20"/>
              </w:rPr>
              <w:t>, CANBERRA CITY</w:t>
            </w:r>
          </w:p>
        </w:tc>
      </w:tr>
      <w:tr w:rsidR="0023504D" w:rsidRPr="005720FC" w14:paraId="0420E6E5" w14:textId="77777777" w:rsidTr="00EC1BE1">
        <w:trPr>
          <w:cantSplit/>
        </w:trPr>
        <w:tc>
          <w:tcPr>
            <w:tcW w:w="1101" w:type="dxa"/>
            <w:vMerge/>
          </w:tcPr>
          <w:p w14:paraId="78A8544A" w14:textId="77777777" w:rsidR="0023504D" w:rsidRPr="005720FC" w:rsidRDefault="0023504D" w:rsidP="0023504D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6CB692FE" w14:textId="77777777" w:rsidR="0023504D" w:rsidRPr="005720FC" w:rsidRDefault="0023504D" w:rsidP="0023504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31FAB5" w14:textId="7475CA55" w:rsidR="0023504D" w:rsidRPr="0023504D" w:rsidRDefault="0023504D" w:rsidP="0023504D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Dickson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F6BC2E7" w14:textId="37A05191" w:rsidR="0023504D" w:rsidRPr="00AC69FF" w:rsidRDefault="0023504D" w:rsidP="0023504D">
            <w:pPr>
              <w:spacing w:before="60" w:after="60"/>
              <w:rPr>
                <w:sz w:val="20"/>
              </w:rPr>
            </w:pPr>
            <w:r w:rsidRPr="00A32B11">
              <w:rPr>
                <w:color w:val="000000"/>
                <w:sz w:val="20"/>
              </w:rPr>
              <w:t>Ground Floor, WOTSO Dickson, 490 Northbourne</w:t>
            </w:r>
            <w:r w:rsidR="00FC6B3F">
              <w:rPr>
                <w:color w:val="000000"/>
                <w:sz w:val="20"/>
              </w:rPr>
              <w:t xml:space="preserve"> Avenue,</w:t>
            </w:r>
            <w:r w:rsidRPr="00A32B11">
              <w:rPr>
                <w:color w:val="000000"/>
                <w:sz w:val="20"/>
              </w:rPr>
              <w:t xml:space="preserve"> DICKSON</w:t>
            </w:r>
          </w:p>
        </w:tc>
      </w:tr>
      <w:tr w:rsidR="00FC6B3F" w:rsidRPr="005720FC" w14:paraId="74968048" w14:textId="77777777" w:rsidTr="00EC1BE1">
        <w:trPr>
          <w:cantSplit/>
        </w:trPr>
        <w:tc>
          <w:tcPr>
            <w:tcW w:w="1101" w:type="dxa"/>
            <w:vMerge/>
          </w:tcPr>
          <w:p w14:paraId="35E6D496" w14:textId="77777777" w:rsidR="00FC6B3F" w:rsidRPr="005720FC" w:rsidRDefault="00FC6B3F" w:rsidP="00FC6B3F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73763BEE" w14:textId="77777777" w:rsidR="00FC6B3F" w:rsidRPr="005720FC" w:rsidRDefault="00FC6B3F" w:rsidP="00FC6B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E61791" w14:textId="0E2034BA" w:rsidR="00FC6B3F" w:rsidRPr="0023504D" w:rsidRDefault="00FC6B3F" w:rsidP="00FC6B3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Flynn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B22E421" w14:textId="4DFCC415" w:rsidR="00FC6B3F" w:rsidRDefault="00FC6B3F" w:rsidP="00FC6B3F">
            <w:pPr>
              <w:spacing w:before="60" w:after="60"/>
              <w:rPr>
                <w:color w:val="000000"/>
                <w:sz w:val="20"/>
              </w:rPr>
            </w:pPr>
            <w:r w:rsidRPr="00A32B11">
              <w:rPr>
                <w:sz w:val="20"/>
              </w:rPr>
              <w:t>Flynn Community Hub, 21 Bingle</w:t>
            </w:r>
            <w:r>
              <w:rPr>
                <w:sz w:val="20"/>
              </w:rPr>
              <w:t xml:space="preserve"> Street,</w:t>
            </w:r>
            <w:r w:rsidRPr="00A32B11">
              <w:rPr>
                <w:sz w:val="20"/>
              </w:rPr>
              <w:t xml:space="preserve"> FLYNN</w:t>
            </w:r>
          </w:p>
        </w:tc>
      </w:tr>
      <w:tr w:rsidR="00FC6B3F" w:rsidRPr="005720FC" w14:paraId="0D556CC5" w14:textId="77777777" w:rsidTr="00EC1BE1">
        <w:trPr>
          <w:cantSplit/>
        </w:trPr>
        <w:tc>
          <w:tcPr>
            <w:tcW w:w="1101" w:type="dxa"/>
            <w:vMerge/>
          </w:tcPr>
          <w:p w14:paraId="5B66B04F" w14:textId="77777777" w:rsidR="00FC6B3F" w:rsidRPr="005720FC" w:rsidRDefault="00FC6B3F" w:rsidP="00FC6B3F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0D86BD8A" w14:textId="77777777" w:rsidR="00FC6B3F" w:rsidRPr="005720FC" w:rsidRDefault="00FC6B3F" w:rsidP="00FC6B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220DC2" w14:textId="4CE95CB0" w:rsidR="00FC6B3F" w:rsidRPr="0023504D" w:rsidRDefault="00FC6B3F" w:rsidP="00FC6B3F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Gungahlin North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6768EEA" w14:textId="63B8D6DA" w:rsidR="00FC6B3F" w:rsidRPr="00AC69FF" w:rsidRDefault="00FC6B3F" w:rsidP="00FC6B3F">
            <w:pPr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Ground Floor, </w:t>
            </w:r>
            <w:r w:rsidRPr="00A32B11">
              <w:rPr>
                <w:color w:val="000000"/>
                <w:sz w:val="20"/>
              </w:rPr>
              <w:t>Ruby Apartments, 8 Gribble</w:t>
            </w:r>
            <w:r>
              <w:rPr>
                <w:color w:val="000000"/>
                <w:sz w:val="20"/>
              </w:rPr>
              <w:t xml:space="preserve"> Street,</w:t>
            </w:r>
            <w:r w:rsidRPr="00A32B11">
              <w:rPr>
                <w:color w:val="000000"/>
                <w:sz w:val="20"/>
              </w:rPr>
              <w:t xml:space="preserve"> GUNGAHLIN</w:t>
            </w:r>
          </w:p>
        </w:tc>
      </w:tr>
      <w:tr w:rsidR="004073CE" w:rsidRPr="005720FC" w14:paraId="4E44A7F7" w14:textId="77777777" w:rsidTr="00EC1BE1">
        <w:trPr>
          <w:cantSplit/>
        </w:trPr>
        <w:tc>
          <w:tcPr>
            <w:tcW w:w="1101" w:type="dxa"/>
            <w:vMerge/>
          </w:tcPr>
          <w:p w14:paraId="5365E4DC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0709BA4C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3C9814" w14:textId="388CE71F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Gungahlin West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EA30004" w14:textId="108B6BAD" w:rsidR="004073CE" w:rsidRPr="00A32B11" w:rsidRDefault="004073CE" w:rsidP="004073CE">
            <w:pPr>
              <w:spacing w:before="60" w:after="60"/>
              <w:rPr>
                <w:color w:val="000000"/>
                <w:sz w:val="20"/>
              </w:rPr>
            </w:pPr>
            <w:r w:rsidRPr="00A32B11">
              <w:rPr>
                <w:color w:val="000000"/>
                <w:sz w:val="20"/>
              </w:rPr>
              <w:t>Gungahlin Enclosed Oval, Warwick</w:t>
            </w:r>
            <w:r>
              <w:rPr>
                <w:color w:val="000000"/>
                <w:sz w:val="20"/>
              </w:rPr>
              <w:t xml:space="preserve"> Street,</w:t>
            </w:r>
            <w:r w:rsidRPr="00A32B11">
              <w:rPr>
                <w:color w:val="000000"/>
                <w:sz w:val="20"/>
              </w:rPr>
              <w:t xml:space="preserve"> GUNGAHLIN</w:t>
            </w:r>
          </w:p>
        </w:tc>
      </w:tr>
      <w:tr w:rsidR="004073CE" w:rsidRPr="005720FC" w14:paraId="2A617C91" w14:textId="77777777" w:rsidTr="00EC1BE1">
        <w:trPr>
          <w:cantSplit/>
        </w:trPr>
        <w:tc>
          <w:tcPr>
            <w:tcW w:w="1101" w:type="dxa"/>
            <w:vMerge/>
          </w:tcPr>
          <w:p w14:paraId="550139FC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2B1A68F1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38AAB6" w14:textId="386AA3FB" w:rsidR="004073CE" w:rsidRPr="0023504D" w:rsidRDefault="004073CE" w:rsidP="004073C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Harrison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BF9D4B2" w14:textId="6E21B1EB" w:rsidR="004073CE" w:rsidRPr="00AC69FF" w:rsidRDefault="004073CE" w:rsidP="004073C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Harrison Green, 11 Wimmera Street, HARRISON</w:t>
            </w:r>
          </w:p>
        </w:tc>
      </w:tr>
      <w:tr w:rsidR="004073CE" w:rsidRPr="005720FC" w14:paraId="756590BA" w14:textId="77777777" w:rsidTr="00EC1BE1">
        <w:trPr>
          <w:cantSplit/>
        </w:trPr>
        <w:tc>
          <w:tcPr>
            <w:tcW w:w="1101" w:type="dxa"/>
            <w:vMerge/>
          </w:tcPr>
          <w:p w14:paraId="376D9FA2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0391CFFD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E4D0FD" w14:textId="18B934AC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Kippax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432369A" w14:textId="41C96061" w:rsidR="004073CE" w:rsidRPr="00AC69FF" w:rsidRDefault="004073CE" w:rsidP="004073CE">
            <w:pPr>
              <w:spacing w:before="60" w:after="60"/>
              <w:rPr>
                <w:sz w:val="20"/>
              </w:rPr>
            </w:pPr>
            <w:r w:rsidRPr="00A32B11">
              <w:rPr>
                <w:color w:val="000000"/>
                <w:sz w:val="20"/>
              </w:rPr>
              <w:t>Holt Community Centre, 80 Beaurepaire</w:t>
            </w:r>
            <w:r>
              <w:rPr>
                <w:color w:val="000000"/>
                <w:sz w:val="20"/>
              </w:rPr>
              <w:t xml:space="preserve"> Crescent,</w:t>
            </w:r>
            <w:r w:rsidRPr="00A32B1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HOLT</w:t>
            </w:r>
          </w:p>
        </w:tc>
      </w:tr>
      <w:tr w:rsidR="004073CE" w:rsidRPr="005720FC" w14:paraId="6CD9FC75" w14:textId="77777777" w:rsidTr="00EC1BE1">
        <w:trPr>
          <w:cantSplit/>
        </w:trPr>
        <w:tc>
          <w:tcPr>
            <w:tcW w:w="1101" w:type="dxa"/>
            <w:vMerge/>
          </w:tcPr>
          <w:p w14:paraId="586B8BC1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30DD4208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3AFB5B" w14:textId="14265B1E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Lanyon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8C9B2B7" w14:textId="1F0071AD" w:rsidR="004073CE" w:rsidRPr="00AC69FF" w:rsidRDefault="004073CE" w:rsidP="004073CE">
            <w:pPr>
              <w:spacing w:before="60" w:after="60"/>
              <w:rPr>
                <w:sz w:val="20"/>
              </w:rPr>
            </w:pPr>
            <w:r w:rsidRPr="00A32B11">
              <w:rPr>
                <w:color w:val="000000"/>
                <w:sz w:val="20"/>
              </w:rPr>
              <w:t>21 Sidney Nolan</w:t>
            </w:r>
            <w:r>
              <w:rPr>
                <w:color w:val="000000"/>
                <w:sz w:val="20"/>
              </w:rPr>
              <w:t xml:space="preserve"> Street,</w:t>
            </w:r>
            <w:r w:rsidRPr="00A32B1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CONDER</w:t>
            </w:r>
          </w:p>
        </w:tc>
      </w:tr>
      <w:tr w:rsidR="004073CE" w:rsidRPr="005720FC" w14:paraId="3222AA18" w14:textId="77777777" w:rsidTr="00EC1BE1">
        <w:trPr>
          <w:cantSplit/>
        </w:trPr>
        <w:tc>
          <w:tcPr>
            <w:tcW w:w="1101" w:type="dxa"/>
            <w:vMerge/>
          </w:tcPr>
          <w:p w14:paraId="474A9437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1324CB57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99756B" w14:textId="1E823CF5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Manuka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B3A2ECF" w14:textId="32BA605F" w:rsidR="004073CE" w:rsidRPr="00AC69FF" w:rsidRDefault="004073CE" w:rsidP="004073CE">
            <w:pPr>
              <w:spacing w:before="60" w:after="60"/>
              <w:rPr>
                <w:sz w:val="20"/>
              </w:rPr>
            </w:pPr>
            <w:r w:rsidRPr="00A32B11">
              <w:rPr>
                <w:color w:val="000000"/>
                <w:sz w:val="20"/>
              </w:rPr>
              <w:t>Manuka Village, 33 Bougainville</w:t>
            </w:r>
            <w:r>
              <w:rPr>
                <w:color w:val="000000"/>
                <w:sz w:val="20"/>
              </w:rPr>
              <w:t xml:space="preserve"> Street,</w:t>
            </w:r>
            <w:r w:rsidRPr="00A32B1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GRIFFITH</w:t>
            </w:r>
          </w:p>
        </w:tc>
      </w:tr>
      <w:tr w:rsidR="004073CE" w:rsidRPr="005720FC" w14:paraId="21FA22F1" w14:textId="77777777" w:rsidTr="00FC6B3F">
        <w:trPr>
          <w:cantSplit/>
          <w:trHeight w:val="386"/>
        </w:trPr>
        <w:tc>
          <w:tcPr>
            <w:tcW w:w="1101" w:type="dxa"/>
            <w:vMerge/>
          </w:tcPr>
          <w:p w14:paraId="1EF2F499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699E64D3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8EEB49" w14:textId="743F1E60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Tuggeranong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1E53A4C" w14:textId="7FF178B9" w:rsidR="004073CE" w:rsidRPr="00A32B11" w:rsidRDefault="004073CE" w:rsidP="004073CE">
            <w:pPr>
              <w:spacing w:before="60" w:after="60"/>
              <w:rPr>
                <w:color w:val="000000"/>
                <w:sz w:val="20"/>
              </w:rPr>
            </w:pPr>
            <w:r w:rsidRPr="00A32B11">
              <w:rPr>
                <w:sz w:val="20"/>
              </w:rPr>
              <w:t>C</w:t>
            </w:r>
            <w:r w:rsidR="00411FD0">
              <w:rPr>
                <w:sz w:val="20"/>
              </w:rPr>
              <w:t>or</w:t>
            </w:r>
            <w:r w:rsidRPr="00A32B11">
              <w:rPr>
                <w:sz w:val="20"/>
              </w:rPr>
              <w:t>n</w:t>
            </w:r>
            <w:r w:rsidR="00411FD0">
              <w:rPr>
                <w:sz w:val="20"/>
              </w:rPr>
              <w:t>e</w:t>
            </w:r>
            <w:r w:rsidRPr="00A32B11">
              <w:rPr>
                <w:sz w:val="20"/>
              </w:rPr>
              <w:t>r Anketell</w:t>
            </w:r>
            <w:r>
              <w:rPr>
                <w:sz w:val="20"/>
              </w:rPr>
              <w:t xml:space="preserve"> Street </w:t>
            </w:r>
            <w:r w:rsidRPr="00A32B11">
              <w:rPr>
                <w:sz w:val="20"/>
              </w:rPr>
              <w:t>&amp; Reed</w:t>
            </w:r>
            <w:r>
              <w:rPr>
                <w:sz w:val="20"/>
              </w:rPr>
              <w:t xml:space="preserve"> Street </w:t>
            </w:r>
            <w:r w:rsidRPr="00A32B11">
              <w:rPr>
                <w:sz w:val="20"/>
              </w:rPr>
              <w:t xml:space="preserve">North, </w:t>
            </w:r>
            <w:r>
              <w:rPr>
                <w:sz w:val="20"/>
              </w:rPr>
              <w:t>GREENWAY</w:t>
            </w:r>
          </w:p>
        </w:tc>
      </w:tr>
      <w:tr w:rsidR="004073CE" w:rsidRPr="005720FC" w14:paraId="4D68052A" w14:textId="77777777" w:rsidTr="00EC1BE1">
        <w:trPr>
          <w:cantSplit/>
        </w:trPr>
        <w:tc>
          <w:tcPr>
            <w:tcW w:w="1101" w:type="dxa"/>
            <w:vMerge/>
          </w:tcPr>
          <w:p w14:paraId="6858074C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141CD111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8D4694" w14:textId="51550683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Weston Creek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6D96798" w14:textId="72A6FE06" w:rsidR="004073CE" w:rsidRPr="00AC69FF" w:rsidRDefault="004073CE" w:rsidP="004073CE">
            <w:pPr>
              <w:spacing w:before="60" w:after="60"/>
              <w:rPr>
                <w:sz w:val="20"/>
              </w:rPr>
            </w:pPr>
            <w:r w:rsidRPr="00A32B11">
              <w:rPr>
                <w:sz w:val="20"/>
              </w:rPr>
              <w:t>Weston Arcade, 11 Brierly</w:t>
            </w:r>
            <w:r>
              <w:rPr>
                <w:sz w:val="20"/>
              </w:rPr>
              <w:t xml:space="preserve"> Street,</w:t>
            </w:r>
            <w:r w:rsidRPr="00A32B11">
              <w:rPr>
                <w:sz w:val="20"/>
              </w:rPr>
              <w:t xml:space="preserve"> </w:t>
            </w:r>
            <w:r>
              <w:rPr>
                <w:sz w:val="20"/>
              </w:rPr>
              <w:t>WESTON</w:t>
            </w:r>
          </w:p>
        </w:tc>
      </w:tr>
      <w:tr w:rsidR="004073CE" w:rsidRPr="005720FC" w14:paraId="7356582B" w14:textId="77777777" w:rsidTr="00EC1BE1">
        <w:trPr>
          <w:cantSplit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46A3E6" w14:textId="77777777" w:rsidR="004073CE" w:rsidRPr="005720FC" w:rsidRDefault="004073CE" w:rsidP="004073CE">
            <w:pPr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A0A9E0D" w14:textId="77777777" w:rsidR="004073CE" w:rsidRPr="005720FC" w:rsidRDefault="004073CE" w:rsidP="004073CE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5E16FD" w14:textId="45E7AB4D" w:rsidR="004073CE" w:rsidRPr="0023504D" w:rsidRDefault="004073CE" w:rsidP="004073CE">
            <w:pPr>
              <w:spacing w:before="60" w:after="60"/>
              <w:rPr>
                <w:sz w:val="20"/>
              </w:rPr>
            </w:pPr>
            <w:r w:rsidRPr="0023504D">
              <w:rPr>
                <w:sz w:val="20"/>
              </w:rPr>
              <w:t>Woden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8A4BF93" w14:textId="7C1C3FB3" w:rsidR="004073CE" w:rsidRPr="00AC69FF" w:rsidRDefault="004073CE" w:rsidP="004073C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Bonner House</w:t>
            </w:r>
            <w:r w:rsidRPr="00C002DE">
              <w:rPr>
                <w:sz w:val="20"/>
              </w:rPr>
              <w:t>, Neptune</w:t>
            </w:r>
            <w:r>
              <w:rPr>
                <w:sz w:val="20"/>
              </w:rPr>
              <w:t xml:space="preserve"> Street,</w:t>
            </w:r>
            <w:r w:rsidRPr="00C002DE">
              <w:rPr>
                <w:sz w:val="20"/>
              </w:rPr>
              <w:t xml:space="preserve"> </w:t>
            </w:r>
            <w:r>
              <w:rPr>
                <w:sz w:val="20"/>
              </w:rPr>
              <w:t>PHILLIP</w:t>
            </w:r>
          </w:p>
        </w:tc>
      </w:tr>
      <w:tr w:rsidR="004073CE" w:rsidRPr="005720FC" w14:paraId="58BC2F84" w14:textId="77777777" w:rsidTr="00EC1BE1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52816DCB" w14:textId="0E4E19A4" w:rsidR="004073CE" w:rsidRPr="005720FC" w:rsidRDefault="004073CE" w:rsidP="004073C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A5DEE78" w14:textId="353DDA7C" w:rsidR="004073CE" w:rsidRPr="002B1482" w:rsidRDefault="004073CE" w:rsidP="004073CE">
            <w:pPr>
              <w:pStyle w:val="ListParagraph"/>
              <w:numPr>
                <w:ilvl w:val="0"/>
                <w:numId w:val="7"/>
              </w:numPr>
              <w:spacing w:before="60" w:after="120"/>
              <w:ind w:left="340" w:hanging="340"/>
              <w:contextualSpacing w:val="0"/>
              <w:rPr>
                <w:sz w:val="20"/>
              </w:rPr>
            </w:pPr>
            <w:r w:rsidRPr="00627005">
              <w:rPr>
                <w:sz w:val="20"/>
              </w:rPr>
              <w:t xml:space="preserve">Monday, </w:t>
            </w:r>
            <w:r>
              <w:rPr>
                <w:sz w:val="20"/>
              </w:rPr>
              <w:t>12</w:t>
            </w:r>
            <w:r w:rsidRPr="006270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October </w:t>
            </w:r>
            <w:r w:rsidRPr="00627005">
              <w:rPr>
                <w:sz w:val="20"/>
              </w:rPr>
              <w:t>2020 to T</w:t>
            </w:r>
            <w:r>
              <w:rPr>
                <w:sz w:val="20"/>
              </w:rPr>
              <w:t>uesday</w:t>
            </w:r>
            <w:r w:rsidRPr="00627005">
              <w:rPr>
                <w:sz w:val="20"/>
              </w:rPr>
              <w:t>, 1</w:t>
            </w:r>
            <w:r>
              <w:rPr>
                <w:sz w:val="20"/>
              </w:rPr>
              <w:t>3</w:t>
            </w:r>
            <w:r w:rsidRPr="00627005">
              <w:rPr>
                <w:sz w:val="20"/>
              </w:rPr>
              <w:t xml:space="preserve"> October 2020</w:t>
            </w:r>
            <w:r w:rsidRPr="00627005">
              <w:rPr>
                <w:sz w:val="20"/>
              </w:rPr>
              <w:br/>
              <w:t xml:space="preserve">9 am to </w:t>
            </w:r>
            <w:r>
              <w:rPr>
                <w:sz w:val="20"/>
              </w:rPr>
              <w:t>11</w:t>
            </w:r>
            <w:r w:rsidRPr="00627005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627005">
              <w:rPr>
                <w:sz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9256C0" w14:textId="698F6F7B" w:rsidR="004073CE" w:rsidRPr="005720FC" w:rsidRDefault="004073CE" w:rsidP="004073CE">
            <w:pPr>
              <w:pStyle w:val="ListParagraph"/>
              <w:spacing w:before="60" w:after="6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916BF77" w14:textId="032ED19E" w:rsidR="004073CE" w:rsidRPr="005720FC" w:rsidRDefault="004073CE" w:rsidP="004073C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Canberra City Uniting Church (E</w:t>
            </w:r>
            <w:r w:rsidRPr="002B1482">
              <w:rPr>
                <w:sz w:val="20"/>
              </w:rPr>
              <w:t>arly Morning Centre</w:t>
            </w:r>
            <w:r>
              <w:rPr>
                <w:sz w:val="20"/>
              </w:rPr>
              <w:t>)</w:t>
            </w:r>
            <w:r w:rsidRPr="002B1482">
              <w:rPr>
                <w:sz w:val="20"/>
              </w:rPr>
              <w:t>, 69 Northbourne</w:t>
            </w:r>
            <w:r>
              <w:rPr>
                <w:sz w:val="20"/>
              </w:rPr>
              <w:t xml:space="preserve"> Avenue,</w:t>
            </w:r>
            <w:r w:rsidRPr="002B1482">
              <w:rPr>
                <w:sz w:val="20"/>
              </w:rPr>
              <w:t xml:space="preserve"> CANBERRA CITY</w:t>
            </w:r>
          </w:p>
        </w:tc>
      </w:tr>
    </w:tbl>
    <w:p w14:paraId="0A6BB25C" w14:textId="77777777" w:rsidR="009D4FA6" w:rsidRPr="00EC1BE1" w:rsidRDefault="009D4FA6" w:rsidP="00F02BF4">
      <w:pPr>
        <w:tabs>
          <w:tab w:val="left" w:pos="4320"/>
        </w:tabs>
        <w:rPr>
          <w:szCs w:val="24"/>
        </w:rPr>
      </w:pPr>
    </w:p>
    <w:sectPr w:rsidR="009D4FA6" w:rsidRPr="00EC1BE1" w:rsidSect="00EC1BE1">
      <w:pgSz w:w="16838" w:h="11906" w:orient="landscape" w:code="9"/>
      <w:pgMar w:top="1797" w:right="1440" w:bottom="179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D468" w14:textId="77777777" w:rsidR="002923AC" w:rsidRDefault="002923AC" w:rsidP="002923AC">
      <w:r>
        <w:separator/>
      </w:r>
    </w:p>
  </w:endnote>
  <w:endnote w:type="continuationSeparator" w:id="0">
    <w:p w14:paraId="11C65887" w14:textId="77777777" w:rsidR="002923AC" w:rsidRDefault="002923AC" w:rsidP="002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D297" w14:textId="77777777" w:rsidR="002923AC" w:rsidRDefault="0029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C4F6" w14:textId="41DBC763" w:rsidR="002923AC" w:rsidRPr="002923AC" w:rsidRDefault="002923AC" w:rsidP="002923AC">
    <w:pPr>
      <w:pStyle w:val="Footer"/>
      <w:jc w:val="center"/>
      <w:rPr>
        <w:rFonts w:ascii="Arial" w:hAnsi="Arial" w:cs="Arial"/>
        <w:sz w:val="14"/>
      </w:rPr>
    </w:pPr>
    <w:r w:rsidRPr="002923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2344" w14:textId="77777777" w:rsidR="002923AC" w:rsidRDefault="0029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FB89" w14:textId="77777777" w:rsidR="002923AC" w:rsidRDefault="002923AC" w:rsidP="002923AC">
      <w:r>
        <w:separator/>
      </w:r>
    </w:p>
  </w:footnote>
  <w:footnote w:type="continuationSeparator" w:id="0">
    <w:p w14:paraId="7C16B2BC" w14:textId="77777777" w:rsidR="002923AC" w:rsidRDefault="002923AC" w:rsidP="0029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A627" w14:textId="77777777" w:rsidR="002923AC" w:rsidRDefault="00292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E1D" w14:textId="77777777" w:rsidR="002923AC" w:rsidRDefault="0029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05E1" w14:textId="77777777" w:rsidR="002923AC" w:rsidRDefault="0029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146C"/>
    <w:multiLevelType w:val="hybridMultilevel"/>
    <w:tmpl w:val="471C84BC"/>
    <w:lvl w:ilvl="0" w:tplc="16C6FE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66B3A"/>
    <w:multiLevelType w:val="hybridMultilevel"/>
    <w:tmpl w:val="8474D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B79"/>
    <w:multiLevelType w:val="hybridMultilevel"/>
    <w:tmpl w:val="471C84BC"/>
    <w:lvl w:ilvl="0" w:tplc="16C6FE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942ED"/>
    <w:multiLevelType w:val="hybridMultilevel"/>
    <w:tmpl w:val="89FC0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7DC"/>
    <w:multiLevelType w:val="hybridMultilevel"/>
    <w:tmpl w:val="239EA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18"/>
    <w:rsid w:val="00093825"/>
    <w:rsid w:val="000A484E"/>
    <w:rsid w:val="000E58CC"/>
    <w:rsid w:val="001203B0"/>
    <w:rsid w:val="00134219"/>
    <w:rsid w:val="001A2682"/>
    <w:rsid w:val="002002F8"/>
    <w:rsid w:val="0020676F"/>
    <w:rsid w:val="0023504D"/>
    <w:rsid w:val="002505AC"/>
    <w:rsid w:val="002923AC"/>
    <w:rsid w:val="002B1482"/>
    <w:rsid w:val="0030132C"/>
    <w:rsid w:val="00303E28"/>
    <w:rsid w:val="00321AF9"/>
    <w:rsid w:val="003C4FB2"/>
    <w:rsid w:val="004073CE"/>
    <w:rsid w:val="00411FD0"/>
    <w:rsid w:val="00464264"/>
    <w:rsid w:val="004D1EC0"/>
    <w:rsid w:val="004D2893"/>
    <w:rsid w:val="005B57CE"/>
    <w:rsid w:val="00625462"/>
    <w:rsid w:val="00627005"/>
    <w:rsid w:val="006C65EE"/>
    <w:rsid w:val="006D723A"/>
    <w:rsid w:val="006F5734"/>
    <w:rsid w:val="006F6437"/>
    <w:rsid w:val="007C241C"/>
    <w:rsid w:val="008214E5"/>
    <w:rsid w:val="00985BD5"/>
    <w:rsid w:val="009A7D5B"/>
    <w:rsid w:val="009D4FA6"/>
    <w:rsid w:val="00A32B11"/>
    <w:rsid w:val="00A71401"/>
    <w:rsid w:val="00AC10F3"/>
    <w:rsid w:val="00AC5ACE"/>
    <w:rsid w:val="00AC69FF"/>
    <w:rsid w:val="00AF2460"/>
    <w:rsid w:val="00AF28A5"/>
    <w:rsid w:val="00B01B2E"/>
    <w:rsid w:val="00B67354"/>
    <w:rsid w:val="00BC2B01"/>
    <w:rsid w:val="00BD7F74"/>
    <w:rsid w:val="00C002DE"/>
    <w:rsid w:val="00CD6AA4"/>
    <w:rsid w:val="00CE0194"/>
    <w:rsid w:val="00D17162"/>
    <w:rsid w:val="00DA0F2E"/>
    <w:rsid w:val="00DC3030"/>
    <w:rsid w:val="00DC7001"/>
    <w:rsid w:val="00DD273E"/>
    <w:rsid w:val="00DF05F4"/>
    <w:rsid w:val="00E33436"/>
    <w:rsid w:val="00E40DBA"/>
    <w:rsid w:val="00EA3A18"/>
    <w:rsid w:val="00EC1BE1"/>
    <w:rsid w:val="00ED4F79"/>
    <w:rsid w:val="00F02BF4"/>
    <w:rsid w:val="00F73343"/>
    <w:rsid w:val="00FC6B3F"/>
    <w:rsid w:val="00FE5DF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AE08C"/>
  <w15:chartTrackingRefBased/>
  <w15:docId w15:val="{7233471F-BB4F-4A1E-B5A9-D00877C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EA3A1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EA3A18"/>
    <w:pPr>
      <w:spacing w:before="180" w:after="60"/>
      <w:jc w:val="both"/>
    </w:pPr>
  </w:style>
  <w:style w:type="paragraph" w:customStyle="1" w:styleId="CoverActName">
    <w:name w:val="CoverActName"/>
    <w:basedOn w:val="Normal"/>
    <w:rsid w:val="00EA3A1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EA3A18"/>
    <w:pPr>
      <w:pBdr>
        <w:bottom w:val="single" w:sz="12" w:space="1" w:color="auto"/>
      </w:pBdr>
      <w:jc w:val="both"/>
    </w:pPr>
  </w:style>
  <w:style w:type="table" w:styleId="TableGrid">
    <w:name w:val="Table Grid"/>
    <w:basedOn w:val="TableNormal"/>
    <w:uiPriority w:val="59"/>
    <w:rsid w:val="001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in">
    <w:name w:val="I Main"/>
    <w:basedOn w:val="Normal"/>
    <w:rsid w:val="00FF4DA6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3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73343"/>
    <w:pPr>
      <w:ind w:left="720"/>
      <w:contextualSpacing/>
    </w:pPr>
  </w:style>
  <w:style w:type="paragraph" w:customStyle="1" w:styleId="TableNumbered">
    <w:name w:val="TableNumbered"/>
    <w:basedOn w:val="Normal"/>
    <w:qFormat/>
    <w:rsid w:val="009D4FA6"/>
    <w:pPr>
      <w:numPr>
        <w:numId w:val="3"/>
      </w:numPr>
      <w:spacing w:before="60" w:after="6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92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A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A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2068</Characters>
  <Application>Microsoft Office Word</Application>
  <DocSecurity>0</DocSecurity>
  <Lines>120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Moxon, KarenL</dc:creator>
  <cp:keywords/>
  <dc:description/>
  <cp:lastModifiedBy>Moxon, KarenL</cp:lastModifiedBy>
  <cp:revision>4</cp:revision>
  <cp:lastPrinted>2020-09-10T23:09:00Z</cp:lastPrinted>
  <dcterms:created xsi:type="dcterms:W3CDTF">2020-09-17T01:00:00Z</dcterms:created>
  <dcterms:modified xsi:type="dcterms:W3CDTF">2020-09-17T01:00:00Z</dcterms:modified>
</cp:coreProperties>
</file>